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531" w:rsidRPr="00160E7A" w:rsidRDefault="00680531" w:rsidP="0068053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60E7A">
        <w:rPr>
          <w:b/>
          <w:bCs/>
          <w:szCs w:val="28"/>
        </w:rPr>
        <w:t>Сводный отчет</w:t>
      </w:r>
    </w:p>
    <w:p w:rsidR="00680531" w:rsidRPr="00160E7A" w:rsidRDefault="00680531" w:rsidP="0068053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60E7A">
        <w:rPr>
          <w:b/>
          <w:bCs/>
          <w:szCs w:val="28"/>
        </w:rPr>
        <w:t>о результатах проведения оценки</w:t>
      </w:r>
    </w:p>
    <w:p w:rsidR="00680531" w:rsidRPr="00160E7A" w:rsidRDefault="00680531" w:rsidP="0068053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60E7A">
        <w:rPr>
          <w:b/>
          <w:bCs/>
          <w:szCs w:val="28"/>
        </w:rPr>
        <w:t xml:space="preserve">регулирующего воздействия </w:t>
      </w:r>
    </w:p>
    <w:p w:rsidR="00680531" w:rsidRPr="00160E7A" w:rsidRDefault="00680531" w:rsidP="00680531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5"/>
        <w:gridCol w:w="8057"/>
      </w:tblGrid>
      <w:tr w:rsidR="00160E7A" w:rsidRPr="00160E7A" w:rsidTr="009B42E5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5A156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 xml:space="preserve">Сроки проведения публичного обсуждения проекта муниципального нормативного правового акта, разработанного администрацией Петропавловск-Камчатского городского округа </w:t>
            </w:r>
            <w:bookmarkStart w:id="0" w:name="_GoBack"/>
            <w:bookmarkEnd w:id="0"/>
            <w:r w:rsidRPr="00160E7A">
              <w:rPr>
                <w:szCs w:val="28"/>
              </w:rPr>
              <w:t>(далее – проект нормативного правового акта):</w:t>
            </w:r>
          </w:p>
        </w:tc>
      </w:tr>
      <w:tr w:rsidR="00160E7A" w:rsidRPr="00160E7A" w:rsidTr="009B42E5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начало: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550112" w:rsidP="006F2D3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0</w:t>
            </w:r>
            <w:r w:rsidR="006F2D3E">
              <w:rPr>
                <w:szCs w:val="28"/>
              </w:rPr>
              <w:t>8</w:t>
            </w:r>
            <w:r w:rsidRPr="00160E7A">
              <w:rPr>
                <w:szCs w:val="28"/>
              </w:rPr>
              <w:t>.02</w:t>
            </w:r>
            <w:r w:rsidR="00680531" w:rsidRPr="00160E7A">
              <w:rPr>
                <w:szCs w:val="28"/>
              </w:rPr>
              <w:t>.20</w:t>
            </w:r>
            <w:r w:rsidRPr="00160E7A">
              <w:rPr>
                <w:szCs w:val="28"/>
              </w:rPr>
              <w:t>21</w:t>
            </w:r>
          </w:p>
        </w:tc>
      </w:tr>
      <w:tr w:rsidR="00160E7A" w:rsidRPr="00160E7A" w:rsidTr="009B42E5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окончание: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E69C6" w:rsidP="0055011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12</w:t>
            </w:r>
            <w:r w:rsidR="00550112" w:rsidRPr="00160E7A">
              <w:rPr>
                <w:szCs w:val="28"/>
              </w:rPr>
              <w:t>.02.2021</w:t>
            </w:r>
          </w:p>
        </w:tc>
      </w:tr>
    </w:tbl>
    <w:p w:rsidR="00680531" w:rsidRPr="00160E7A" w:rsidRDefault="00680531" w:rsidP="00680531">
      <w:pPr>
        <w:autoSpaceDE w:val="0"/>
        <w:autoSpaceDN w:val="0"/>
        <w:adjustRightInd w:val="0"/>
        <w:jc w:val="both"/>
        <w:rPr>
          <w:szCs w:val="28"/>
        </w:rPr>
      </w:pPr>
    </w:p>
    <w:p w:rsidR="00680531" w:rsidRPr="00160E7A" w:rsidRDefault="00680531" w:rsidP="00680531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60E7A">
        <w:rPr>
          <w:szCs w:val="28"/>
        </w:rPr>
        <w:t>1. Общая информация</w:t>
      </w:r>
    </w:p>
    <w:p w:rsidR="00680531" w:rsidRPr="00160E7A" w:rsidRDefault="00680531" w:rsidP="00680531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01"/>
        <w:gridCol w:w="5264"/>
      </w:tblGrid>
      <w:tr w:rsidR="00160E7A" w:rsidRPr="00160E7A" w:rsidTr="009B4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1.1.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60E7A">
              <w:rPr>
                <w:szCs w:val="28"/>
              </w:rPr>
              <w:t xml:space="preserve">Разработчик проекта нормативного правового акта: </w:t>
            </w:r>
            <w:r w:rsidR="000B42C9" w:rsidRPr="00160E7A">
              <w:rPr>
                <w:szCs w:val="28"/>
              </w:rPr>
              <w:t>Управление экономического развития и имущественных отношений администрации Петропавловск-Камчатского городского округа</w:t>
            </w:r>
            <w:r w:rsidRPr="00160E7A">
              <w:rPr>
                <w:szCs w:val="28"/>
              </w:rPr>
              <w:t>.</w:t>
            </w:r>
          </w:p>
        </w:tc>
      </w:tr>
      <w:tr w:rsidR="00160E7A" w:rsidRPr="00160E7A" w:rsidTr="009B4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1.2.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0B42C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60E7A">
              <w:rPr>
                <w:szCs w:val="28"/>
              </w:rPr>
              <w:t xml:space="preserve">Сведения об иных органах администрации Петропавловск-Камчатского городского округа </w:t>
            </w:r>
            <w:r w:rsidR="000B42C9" w:rsidRPr="00160E7A">
              <w:rPr>
                <w:szCs w:val="28"/>
              </w:rPr>
              <w:t>–</w:t>
            </w:r>
            <w:r w:rsidRPr="00160E7A">
              <w:rPr>
                <w:szCs w:val="28"/>
              </w:rPr>
              <w:t xml:space="preserve"> </w:t>
            </w:r>
            <w:r w:rsidR="000B42C9" w:rsidRPr="00160E7A">
              <w:rPr>
                <w:szCs w:val="28"/>
              </w:rPr>
              <w:t>отсутствует</w:t>
            </w:r>
            <w:r w:rsidRPr="00160E7A">
              <w:rPr>
                <w:szCs w:val="28"/>
              </w:rPr>
              <w:t>.</w:t>
            </w:r>
          </w:p>
        </w:tc>
      </w:tr>
      <w:tr w:rsidR="00160E7A" w:rsidRPr="00160E7A" w:rsidTr="009B4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1.3.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60E7A">
              <w:rPr>
                <w:szCs w:val="28"/>
              </w:rPr>
              <w:t>Вид и наименование проекта нормативного правового акта: проект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 (далее – проект решения).</w:t>
            </w:r>
          </w:p>
        </w:tc>
      </w:tr>
      <w:tr w:rsidR="00160E7A" w:rsidRPr="00160E7A" w:rsidTr="009B4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1.4.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60E7A">
              <w:rPr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</w:p>
          <w:p w:rsidR="00680531" w:rsidRPr="00160E7A" w:rsidRDefault="00680531" w:rsidP="009B42E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60E7A">
              <w:rPr>
                <w:szCs w:val="28"/>
              </w:rPr>
              <w:t>- необходимо урегулирование вопросов по размещению нестационарных торговых объектов.</w:t>
            </w:r>
          </w:p>
        </w:tc>
      </w:tr>
      <w:tr w:rsidR="00160E7A" w:rsidRPr="00160E7A" w:rsidTr="009B4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1.5.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0B42C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60E7A">
              <w:rPr>
                <w:szCs w:val="28"/>
              </w:rPr>
              <w:t>Основание для разработки проекта нормативного правового акта: предложения администрации Петропавловка-Камчатского городского округа.</w:t>
            </w:r>
          </w:p>
        </w:tc>
      </w:tr>
      <w:tr w:rsidR="00160E7A" w:rsidRPr="00160E7A" w:rsidTr="009B4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1.6.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60E7A">
              <w:rPr>
                <w:szCs w:val="28"/>
              </w:rPr>
              <w:t>Краткое описание целей предлагаемого регулирования: создание условий для обеспечения жителей Петропавловск-Камчатского городского округа услугами торговли, общественного питания, бытового обслуживания.</w:t>
            </w:r>
          </w:p>
        </w:tc>
      </w:tr>
      <w:tr w:rsidR="00160E7A" w:rsidRPr="00160E7A" w:rsidTr="009B4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1.7.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60E7A">
              <w:rPr>
                <w:szCs w:val="28"/>
              </w:rPr>
              <w:t xml:space="preserve">Краткое описание предлагаемого способа регулирования: </w:t>
            </w:r>
          </w:p>
          <w:p w:rsidR="00680531" w:rsidRPr="00160E7A" w:rsidRDefault="00F22018" w:rsidP="00F22018">
            <w:pPr>
              <w:autoSpaceDE w:val="0"/>
              <w:autoSpaceDN w:val="0"/>
              <w:adjustRightInd w:val="0"/>
              <w:jc w:val="both"/>
            </w:pPr>
            <w:r w:rsidRPr="00160E7A">
              <w:rPr>
                <w:szCs w:val="28"/>
              </w:rPr>
              <w:t>- предоставлено преимущественное право на однократное заключение договора</w:t>
            </w:r>
            <w:r w:rsidR="00550112" w:rsidRPr="00160E7A">
              <w:rPr>
                <w:szCs w:val="28"/>
              </w:rPr>
              <w:t xml:space="preserve"> на размещение нестационарного торгового объекта без проведения аукциона</w:t>
            </w:r>
            <w:r w:rsidRPr="00160E7A">
              <w:rPr>
                <w:szCs w:val="28"/>
              </w:rPr>
              <w:t xml:space="preserve"> субъектам малого и среднего предпринимательства - владельцам нестационарных объектов, местоположение которых соответствует схеме размещения нестационарных торговых объектов, размещенных на момент вступления в силу</w:t>
            </w:r>
            <w:r w:rsidR="00DC41AC" w:rsidRPr="00160E7A">
              <w:rPr>
                <w:szCs w:val="28"/>
              </w:rPr>
              <w:t>.</w:t>
            </w:r>
            <w:r w:rsidRPr="00160E7A">
              <w:rPr>
                <w:szCs w:val="28"/>
              </w:rPr>
              <w:t xml:space="preserve"> </w:t>
            </w:r>
            <w:r w:rsidRPr="00160E7A">
              <w:rPr>
                <w:szCs w:val="28"/>
              </w:rPr>
              <w:lastRenderedPageBreak/>
              <w:t>Решения на основании правоустанавливающих документов, выданных уполномоченными органами администрации Петропавловск-Камчатского городского округа, срок действия которых истек</w:t>
            </w:r>
            <w:r w:rsidR="000B42C9" w:rsidRPr="00160E7A">
              <w:t xml:space="preserve"> </w:t>
            </w:r>
          </w:p>
        </w:tc>
      </w:tr>
      <w:tr w:rsidR="00160E7A" w:rsidRPr="00160E7A" w:rsidTr="009B42E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lastRenderedPageBreak/>
              <w:t>1.8.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Контактная информация исполнителя разработчика:</w:t>
            </w:r>
          </w:p>
        </w:tc>
      </w:tr>
      <w:tr w:rsidR="00160E7A" w:rsidRPr="00160E7A" w:rsidTr="009B42E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Ф. И. О.: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160E7A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Кокорина Тамара Петровна</w:t>
            </w:r>
          </w:p>
        </w:tc>
      </w:tr>
      <w:tr w:rsidR="00160E7A" w:rsidRPr="00160E7A" w:rsidTr="009B42E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Должность: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160E7A" w:rsidP="00160E7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60E7A">
              <w:rPr>
                <w:szCs w:val="28"/>
              </w:rPr>
              <w:t xml:space="preserve">Заместитель Главы администрации Петропавловск-Камчатского городского округа – начальник </w:t>
            </w:r>
            <w:r w:rsidR="000B42C9" w:rsidRPr="00160E7A">
              <w:rPr>
                <w:szCs w:val="28"/>
              </w:rPr>
              <w:t>Управления экономического развития и имущественных отношений администрации</w:t>
            </w:r>
            <w:r w:rsidR="00680531" w:rsidRPr="00160E7A">
              <w:rPr>
                <w:szCs w:val="28"/>
              </w:rPr>
              <w:t xml:space="preserve"> Петропавловск-Камчатского городского округа</w:t>
            </w:r>
          </w:p>
        </w:tc>
      </w:tr>
      <w:tr w:rsidR="00160E7A" w:rsidRPr="00160E7A" w:rsidTr="009B42E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Тел: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160E7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8 (4152) 303-100 (доб. 2</w:t>
            </w:r>
            <w:r w:rsidR="00160E7A" w:rsidRPr="00160E7A">
              <w:rPr>
                <w:szCs w:val="28"/>
              </w:rPr>
              <w:t>052</w:t>
            </w:r>
            <w:r w:rsidRPr="00160E7A">
              <w:rPr>
                <w:szCs w:val="28"/>
              </w:rPr>
              <w:t>)</w:t>
            </w:r>
          </w:p>
        </w:tc>
      </w:tr>
      <w:tr w:rsidR="00160E7A" w:rsidRPr="00160E7A" w:rsidTr="009B42E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Адрес электронной почты: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160E7A" w:rsidP="000B42C9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160E7A">
              <w:rPr>
                <w:szCs w:val="28"/>
                <w:lang w:val="en-US"/>
              </w:rPr>
              <w:t>TKokorina</w:t>
            </w:r>
            <w:proofErr w:type="spellEnd"/>
            <w:r w:rsidR="00550112" w:rsidRPr="00160E7A">
              <w:rPr>
                <w:szCs w:val="28"/>
              </w:rPr>
              <w:t>@</w:t>
            </w:r>
            <w:proofErr w:type="spellStart"/>
            <w:r w:rsidR="00550112" w:rsidRPr="00160E7A">
              <w:rPr>
                <w:szCs w:val="28"/>
                <w:lang w:val="en-US"/>
              </w:rPr>
              <w:t>pkgo</w:t>
            </w:r>
            <w:proofErr w:type="spellEnd"/>
            <w:r w:rsidR="00550112" w:rsidRPr="00160E7A">
              <w:rPr>
                <w:szCs w:val="28"/>
              </w:rPr>
              <w:t>.</w:t>
            </w:r>
            <w:proofErr w:type="spellStart"/>
            <w:r w:rsidR="00550112" w:rsidRPr="00160E7A">
              <w:rPr>
                <w:szCs w:val="28"/>
                <w:lang w:val="en-US"/>
              </w:rPr>
              <w:t>ru</w:t>
            </w:r>
            <w:proofErr w:type="spellEnd"/>
          </w:p>
        </w:tc>
      </w:tr>
    </w:tbl>
    <w:p w:rsidR="00680531" w:rsidRPr="00160E7A" w:rsidRDefault="00680531" w:rsidP="00680531">
      <w:pPr>
        <w:autoSpaceDE w:val="0"/>
        <w:autoSpaceDN w:val="0"/>
        <w:adjustRightInd w:val="0"/>
        <w:jc w:val="both"/>
        <w:rPr>
          <w:szCs w:val="28"/>
        </w:rPr>
      </w:pPr>
    </w:p>
    <w:p w:rsidR="00680531" w:rsidRPr="00160E7A" w:rsidRDefault="00680531" w:rsidP="00680531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60E7A">
        <w:rPr>
          <w:szCs w:val="28"/>
        </w:rPr>
        <w:t>2. Степень регулирующего</w:t>
      </w:r>
    </w:p>
    <w:p w:rsidR="00680531" w:rsidRPr="00160E7A" w:rsidRDefault="00680531" w:rsidP="00680531">
      <w:pPr>
        <w:autoSpaceDE w:val="0"/>
        <w:autoSpaceDN w:val="0"/>
        <w:adjustRightInd w:val="0"/>
        <w:jc w:val="center"/>
        <w:rPr>
          <w:szCs w:val="28"/>
        </w:rPr>
      </w:pPr>
      <w:r w:rsidRPr="00160E7A">
        <w:rPr>
          <w:szCs w:val="28"/>
        </w:rPr>
        <w:t>воздействия проекта нормативного правового акта</w:t>
      </w:r>
    </w:p>
    <w:p w:rsidR="00680531" w:rsidRPr="00160E7A" w:rsidRDefault="00680531" w:rsidP="00680531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58"/>
        <w:gridCol w:w="4007"/>
      </w:tblGrid>
      <w:tr w:rsidR="00160E7A" w:rsidRPr="00160E7A" w:rsidTr="009B4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2.1.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60E7A">
              <w:rPr>
                <w:szCs w:val="28"/>
              </w:rPr>
              <w:t>Степень регулирующего воздействия проекта нормативного правового акта: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 xml:space="preserve">Средняя </w:t>
            </w:r>
          </w:p>
        </w:tc>
      </w:tr>
      <w:tr w:rsidR="00160E7A" w:rsidRPr="00160E7A" w:rsidTr="009B4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2.2.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60E7A">
              <w:rPr>
                <w:szCs w:val="28"/>
              </w:rPr>
              <w:t>Обоснование отнесения проекта решения к определенной степени регулирующего воздействия: проект решения содержит положения, изменяющие ранее предусмотренные нормативными правовыми актами обязанности для субъектов предпринимательской и инвестиционной деятельности, а также ранее установленную ответственность за нарушение нормативных правовых актов, затрагивающих вопросы осуществления предпринимательской и инвестиционной деятельности.</w:t>
            </w:r>
          </w:p>
        </w:tc>
      </w:tr>
    </w:tbl>
    <w:p w:rsidR="00680531" w:rsidRPr="00160E7A" w:rsidRDefault="00680531" w:rsidP="00680531">
      <w:pPr>
        <w:autoSpaceDE w:val="0"/>
        <w:autoSpaceDN w:val="0"/>
        <w:adjustRightInd w:val="0"/>
        <w:jc w:val="both"/>
        <w:rPr>
          <w:szCs w:val="28"/>
        </w:rPr>
      </w:pPr>
    </w:p>
    <w:p w:rsidR="00680531" w:rsidRPr="00160E7A" w:rsidRDefault="00680531" w:rsidP="00680531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60E7A">
        <w:rPr>
          <w:szCs w:val="28"/>
        </w:rPr>
        <w:t>3. Описание проблемы, на решение</w:t>
      </w:r>
    </w:p>
    <w:p w:rsidR="00680531" w:rsidRPr="00160E7A" w:rsidRDefault="00680531" w:rsidP="00680531">
      <w:pPr>
        <w:autoSpaceDE w:val="0"/>
        <w:autoSpaceDN w:val="0"/>
        <w:adjustRightInd w:val="0"/>
        <w:jc w:val="center"/>
        <w:rPr>
          <w:szCs w:val="28"/>
        </w:rPr>
      </w:pPr>
      <w:r w:rsidRPr="00160E7A">
        <w:rPr>
          <w:szCs w:val="28"/>
        </w:rPr>
        <w:t>которой направлен предлагаемый способ регулирования,</w:t>
      </w:r>
    </w:p>
    <w:p w:rsidR="00680531" w:rsidRPr="00160E7A" w:rsidRDefault="00680531" w:rsidP="00680531">
      <w:pPr>
        <w:autoSpaceDE w:val="0"/>
        <w:autoSpaceDN w:val="0"/>
        <w:adjustRightInd w:val="0"/>
        <w:jc w:val="center"/>
        <w:rPr>
          <w:szCs w:val="28"/>
        </w:rPr>
      </w:pPr>
      <w:r w:rsidRPr="00160E7A">
        <w:rPr>
          <w:szCs w:val="28"/>
        </w:rPr>
        <w:t>оценка негативных эффектов, возникающих в связи</w:t>
      </w:r>
    </w:p>
    <w:p w:rsidR="00680531" w:rsidRPr="00160E7A" w:rsidRDefault="00680531" w:rsidP="000B42C9">
      <w:pPr>
        <w:autoSpaceDE w:val="0"/>
        <w:autoSpaceDN w:val="0"/>
        <w:adjustRightInd w:val="0"/>
        <w:jc w:val="center"/>
        <w:rPr>
          <w:szCs w:val="28"/>
        </w:rPr>
      </w:pPr>
      <w:r w:rsidRPr="00160E7A">
        <w:rPr>
          <w:szCs w:val="28"/>
        </w:rPr>
        <w:t>с наличием рассматриваемой проблемы</w:t>
      </w: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065"/>
      </w:tblGrid>
      <w:tr w:rsidR="00160E7A" w:rsidRPr="00160E7A" w:rsidTr="009B4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3.1.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60E7A">
              <w:rPr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680531" w:rsidRPr="00160E7A" w:rsidRDefault="00680531" w:rsidP="009B42E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60E7A">
              <w:rPr>
                <w:szCs w:val="28"/>
              </w:rPr>
              <w:t xml:space="preserve">- </w:t>
            </w:r>
            <w:r w:rsidR="005C5CE9" w:rsidRPr="00160E7A">
              <w:rPr>
                <w:szCs w:val="28"/>
              </w:rPr>
              <w:t xml:space="preserve">отсутствие </w:t>
            </w:r>
            <w:r w:rsidR="00F22018" w:rsidRPr="00160E7A">
              <w:rPr>
                <w:szCs w:val="28"/>
              </w:rPr>
              <w:t xml:space="preserve">действующего </w:t>
            </w:r>
            <w:r w:rsidR="005C5CE9" w:rsidRPr="00160E7A">
              <w:rPr>
                <w:szCs w:val="28"/>
              </w:rPr>
              <w:t xml:space="preserve">положения о продлении срока действия преимущественного права на заключение договора на размещение нестационарного объекта без проведения аукциона для субъектов малого или среднего предпринимательства - владельцев нестационарных объектов, местоположение которых соответствует схеме размещения нестационарных торговых объектов, размещенных на момент вступления в силу настоящего </w:t>
            </w:r>
            <w:r w:rsidR="005C5CE9" w:rsidRPr="00160E7A">
              <w:rPr>
                <w:szCs w:val="28"/>
              </w:rPr>
              <w:lastRenderedPageBreak/>
              <w:t>Решения на основании правоустанавливающих документов, выданных уполномоченными органами администрации Петропавловск-Камчатского городского округа, срок действия которых истек.</w:t>
            </w:r>
          </w:p>
        </w:tc>
      </w:tr>
      <w:tr w:rsidR="00160E7A" w:rsidRPr="00160E7A" w:rsidTr="009B4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lastRenderedPageBreak/>
              <w:t>3.2.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Негативные эффекты, возникающие в связи с наличием проблемы:</w:t>
            </w:r>
          </w:p>
          <w:p w:rsidR="00680531" w:rsidRPr="00160E7A" w:rsidRDefault="005F55C5" w:rsidP="005C5C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60E7A">
              <w:rPr>
                <w:szCs w:val="28"/>
              </w:rPr>
              <w:t xml:space="preserve">- </w:t>
            </w:r>
            <w:r w:rsidR="00326835" w:rsidRPr="00160E7A">
              <w:rPr>
                <w:szCs w:val="28"/>
              </w:rPr>
              <w:t>отсутствие преимущественного права на заключение договора на размещение нестационарного объекта без проведения аукциона для субъектов малого или среднего предпринимательства - владельцев нестационарных объектов, местоположение которых соответствует схеме размещения нестационарных торговых объектов, размещенных на момент вступления в силу настоящего Решения на основании правоустанавливающих документов, выданных уполномоченными органами администрации Петропавловск-Камчатского городского округа, срок действия которых истек</w:t>
            </w:r>
            <w:r w:rsidR="00DC41AC" w:rsidRPr="00160E7A">
              <w:rPr>
                <w:szCs w:val="28"/>
              </w:rPr>
              <w:t>, что влечет за собой невозможность осуществления предпринимательской деятельности представителями бизнеса на законных основания;</w:t>
            </w:r>
          </w:p>
          <w:p w:rsidR="00F22018" w:rsidRPr="00160E7A" w:rsidRDefault="00F22018" w:rsidP="005C5C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60E7A">
              <w:rPr>
                <w:szCs w:val="28"/>
              </w:rPr>
              <w:t xml:space="preserve">- незаконное размещение нестационарных торговых объектов на основании правоустанавливающих документов, срок действия которых </w:t>
            </w:r>
            <w:r w:rsidR="005022BA" w:rsidRPr="00160E7A">
              <w:rPr>
                <w:szCs w:val="28"/>
              </w:rPr>
              <w:t xml:space="preserve">истек, влечет как </w:t>
            </w:r>
            <w:proofErr w:type="spellStart"/>
            <w:r w:rsidR="005022BA" w:rsidRPr="00160E7A">
              <w:rPr>
                <w:szCs w:val="28"/>
              </w:rPr>
              <w:t>недополучение</w:t>
            </w:r>
            <w:proofErr w:type="spellEnd"/>
            <w:r w:rsidR="005022BA" w:rsidRPr="00160E7A">
              <w:rPr>
                <w:szCs w:val="28"/>
              </w:rPr>
              <w:t xml:space="preserve"> бюджетом ПКГО доходов в виде оплаты за размещение НТО, так и уход данной отрасли предпринимательства в «теневой сектор экономики». </w:t>
            </w:r>
          </w:p>
        </w:tc>
      </w:tr>
      <w:tr w:rsidR="00160E7A" w:rsidRPr="00160E7A" w:rsidTr="009B4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3.3.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60E7A">
              <w:rPr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60E7A">
              <w:rPr>
                <w:szCs w:val="28"/>
              </w:rPr>
              <w:t>Данный нормативно-правовой акт регулирует нормы порядка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</w:t>
            </w:r>
          </w:p>
        </w:tc>
      </w:tr>
      <w:tr w:rsidR="00160E7A" w:rsidRPr="00160E7A" w:rsidTr="009B4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3.4.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60E7A">
              <w:rPr>
                <w:szCs w:val="28"/>
              </w:rPr>
              <w:t>Описание условий, при которых проблема может быть решена без дополнительного правового регулирования: нет.</w:t>
            </w:r>
          </w:p>
        </w:tc>
      </w:tr>
      <w:tr w:rsidR="00160E7A" w:rsidRPr="00160E7A" w:rsidTr="009B4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3.5.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Источники данных: отсутствуют.</w:t>
            </w:r>
          </w:p>
        </w:tc>
      </w:tr>
      <w:tr w:rsidR="00160E7A" w:rsidRPr="00160E7A" w:rsidTr="009B4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3.6.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Иная информация о проблеме: отсутствует.</w:t>
            </w:r>
          </w:p>
        </w:tc>
      </w:tr>
    </w:tbl>
    <w:p w:rsidR="00680531" w:rsidRPr="00160E7A" w:rsidRDefault="00680531" w:rsidP="00680531">
      <w:pPr>
        <w:autoSpaceDE w:val="0"/>
        <w:autoSpaceDN w:val="0"/>
        <w:adjustRightInd w:val="0"/>
        <w:jc w:val="both"/>
        <w:rPr>
          <w:szCs w:val="28"/>
        </w:rPr>
      </w:pPr>
    </w:p>
    <w:p w:rsidR="00680531" w:rsidRPr="00160E7A" w:rsidRDefault="00680531" w:rsidP="00680531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60E7A">
        <w:rPr>
          <w:szCs w:val="28"/>
        </w:rPr>
        <w:t>4. Анализ опыта иных муниципальных образований</w:t>
      </w:r>
    </w:p>
    <w:p w:rsidR="00680531" w:rsidRPr="00160E7A" w:rsidRDefault="00680531" w:rsidP="00680531">
      <w:pPr>
        <w:autoSpaceDE w:val="0"/>
        <w:autoSpaceDN w:val="0"/>
        <w:adjustRightInd w:val="0"/>
        <w:jc w:val="center"/>
        <w:rPr>
          <w:szCs w:val="28"/>
        </w:rPr>
      </w:pPr>
      <w:r w:rsidRPr="00160E7A">
        <w:rPr>
          <w:szCs w:val="28"/>
        </w:rPr>
        <w:t>в соответствующих сферах деятельности</w:t>
      </w:r>
    </w:p>
    <w:p w:rsidR="00680531" w:rsidRPr="00160E7A" w:rsidRDefault="00680531" w:rsidP="00680531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065"/>
      </w:tblGrid>
      <w:tr w:rsidR="00160E7A" w:rsidRPr="00160E7A" w:rsidTr="009B4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4.1.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60E7A">
              <w:rPr>
                <w:szCs w:val="28"/>
              </w:rPr>
              <w:t>Опыт иных муниципальных образований в соответствующих сферах деятельности: отсутствует.</w:t>
            </w:r>
          </w:p>
        </w:tc>
      </w:tr>
      <w:tr w:rsidR="00160E7A" w:rsidRPr="00160E7A" w:rsidTr="009B4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4.2.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Источники данных: отсутствуют.</w:t>
            </w:r>
          </w:p>
        </w:tc>
      </w:tr>
    </w:tbl>
    <w:p w:rsidR="00680531" w:rsidRPr="00160E7A" w:rsidRDefault="00680531" w:rsidP="00680531">
      <w:pPr>
        <w:autoSpaceDE w:val="0"/>
        <w:autoSpaceDN w:val="0"/>
        <w:adjustRightInd w:val="0"/>
        <w:jc w:val="both"/>
        <w:rPr>
          <w:szCs w:val="28"/>
        </w:rPr>
      </w:pPr>
    </w:p>
    <w:p w:rsidR="00680531" w:rsidRPr="00160E7A" w:rsidRDefault="00680531" w:rsidP="00680531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60E7A">
        <w:rPr>
          <w:szCs w:val="28"/>
        </w:rPr>
        <w:t>5. Цели предлагаемого регулирования</w:t>
      </w:r>
    </w:p>
    <w:p w:rsidR="00680531" w:rsidRPr="00160E7A" w:rsidRDefault="00680531" w:rsidP="00326835">
      <w:pPr>
        <w:autoSpaceDE w:val="0"/>
        <w:autoSpaceDN w:val="0"/>
        <w:adjustRightInd w:val="0"/>
        <w:jc w:val="center"/>
        <w:rPr>
          <w:szCs w:val="28"/>
        </w:rPr>
      </w:pPr>
      <w:r w:rsidRPr="00160E7A">
        <w:rPr>
          <w:szCs w:val="28"/>
        </w:rPr>
        <w:t>и их соответствие принципам правового регулирования</w:t>
      </w: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065"/>
      </w:tblGrid>
      <w:tr w:rsidR="00160E7A" w:rsidRPr="00160E7A" w:rsidTr="009B4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lastRenderedPageBreak/>
              <w:t>5.1.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60E7A">
              <w:rPr>
                <w:szCs w:val="28"/>
              </w:rPr>
              <w:t>Цели предлагаемого регулирования: создание условий для обеспечения жителей Петропавловск-Камчатского городского округа услугами торговли, общественного питания, бытового обслуживания.</w:t>
            </w:r>
          </w:p>
        </w:tc>
      </w:tr>
      <w:tr w:rsidR="00160E7A" w:rsidRPr="00160E7A" w:rsidTr="009B4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5.2.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Установленные сроки достижения целей предлагаемого регулирования:</w:t>
            </w:r>
          </w:p>
          <w:p w:rsidR="00680531" w:rsidRPr="00160E7A" w:rsidRDefault="005022BA" w:rsidP="009B42E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60E7A">
              <w:rPr>
                <w:szCs w:val="28"/>
              </w:rPr>
              <w:t xml:space="preserve">В связи с тем, что предполагается заявительный характер получения указанной меры поддержки, рассчитать дату достижение целей предлагаемого регулирования не представляется возможным. В то же время, предполагается, что максимальное количество обращений </w:t>
            </w:r>
            <w:r w:rsidR="005C42F2" w:rsidRPr="00160E7A">
              <w:rPr>
                <w:szCs w:val="28"/>
              </w:rPr>
              <w:t>поступит в адрес уполномоченного органа до конца 2021 года.</w:t>
            </w:r>
          </w:p>
        </w:tc>
      </w:tr>
      <w:tr w:rsidR="00160E7A" w:rsidRPr="00160E7A" w:rsidTr="009B4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5.3.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60E7A">
              <w:rPr>
                <w:szCs w:val="28"/>
              </w:rPr>
              <w:t>Обоснование соответствия целей предлагаемого регулирования 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края, муниципальным правовым актам Петропавловск-Камчатского городского округа:</w:t>
            </w:r>
          </w:p>
          <w:p w:rsidR="00680531" w:rsidRPr="00160E7A" w:rsidRDefault="005C42F2" w:rsidP="005C42F2">
            <w:pPr>
              <w:pStyle w:val="a3"/>
              <w:contextualSpacing/>
              <w:rPr>
                <w:szCs w:val="28"/>
              </w:rPr>
            </w:pPr>
            <w:r w:rsidRPr="00160E7A">
              <w:rPr>
                <w:szCs w:val="28"/>
              </w:rPr>
              <w:t>Цели предлагаемого регулирования соответствуют региональному проекту «Улучшение условий ведения предпринимательской деятельности» (Государственная программа Камчатского края «Развитие экономики и внешнеэкономической деятельности Камчатского края», утвержденная постановлением Правительства Камчатского края  от 29.11.2013 № 521-П) национального проекта «Малое и среднее предпринимательство и поддержка индивидуальной предпринимательской инициативы» и Решению Городской Думы Петропавловск-Камчатского городского округа от 08.11.2019 № 206-нд «Об утверждении Стратегии социально-экономического развития Петропавловск-Камчатского городского округа на период до 2030 года»</w:t>
            </w:r>
          </w:p>
        </w:tc>
      </w:tr>
      <w:tr w:rsidR="00160E7A" w:rsidRPr="00160E7A" w:rsidTr="009B4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5.4.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Иная информация о целях предлагаемого регулирования: отсутствует.</w:t>
            </w:r>
          </w:p>
        </w:tc>
      </w:tr>
    </w:tbl>
    <w:p w:rsidR="00680531" w:rsidRPr="00160E7A" w:rsidRDefault="00680531" w:rsidP="00680531">
      <w:pPr>
        <w:autoSpaceDE w:val="0"/>
        <w:autoSpaceDN w:val="0"/>
        <w:adjustRightInd w:val="0"/>
        <w:jc w:val="both"/>
        <w:rPr>
          <w:szCs w:val="28"/>
        </w:rPr>
      </w:pPr>
    </w:p>
    <w:p w:rsidR="00680531" w:rsidRPr="00160E7A" w:rsidRDefault="00680531" w:rsidP="00680531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60E7A">
        <w:rPr>
          <w:szCs w:val="28"/>
        </w:rPr>
        <w:t>6. Описание предлагаемого регулирования</w:t>
      </w:r>
    </w:p>
    <w:p w:rsidR="00680531" w:rsidRPr="00160E7A" w:rsidRDefault="00680531" w:rsidP="00680531">
      <w:pPr>
        <w:autoSpaceDE w:val="0"/>
        <w:autoSpaceDN w:val="0"/>
        <w:adjustRightInd w:val="0"/>
        <w:jc w:val="center"/>
        <w:rPr>
          <w:szCs w:val="28"/>
        </w:rPr>
      </w:pPr>
      <w:r w:rsidRPr="00160E7A">
        <w:rPr>
          <w:szCs w:val="28"/>
        </w:rPr>
        <w:t>и иных возможных способов решения проблемы</w:t>
      </w:r>
    </w:p>
    <w:p w:rsidR="00680531" w:rsidRPr="00160E7A" w:rsidRDefault="00680531" w:rsidP="00680531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065"/>
      </w:tblGrid>
      <w:tr w:rsidR="00160E7A" w:rsidRPr="00160E7A" w:rsidTr="009B4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6.1.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60E7A">
              <w:rPr>
                <w:szCs w:val="28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680531" w:rsidRPr="00160E7A" w:rsidRDefault="00680531" w:rsidP="009B42E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60E7A">
              <w:rPr>
                <w:szCs w:val="28"/>
              </w:rPr>
              <w:t>необходимо урегулирование вопросов по размещению нестационарных торговых объектов.</w:t>
            </w:r>
          </w:p>
        </w:tc>
      </w:tr>
      <w:tr w:rsidR="00160E7A" w:rsidRPr="00160E7A" w:rsidTr="009B4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6.2.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60E7A">
              <w:rPr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 нет.</w:t>
            </w:r>
          </w:p>
        </w:tc>
      </w:tr>
      <w:tr w:rsidR="00160E7A" w:rsidRPr="00160E7A" w:rsidTr="009B4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6.3.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60E7A">
              <w:rPr>
                <w:szCs w:val="28"/>
              </w:rPr>
              <w:t>Обоснование выбора предлагаемого способа решения проблемы: данный нормативно-правовой акт регулирует нормы порядка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</w:t>
            </w:r>
          </w:p>
        </w:tc>
      </w:tr>
      <w:tr w:rsidR="00160E7A" w:rsidRPr="00160E7A" w:rsidTr="009B4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lastRenderedPageBreak/>
              <w:t>6.4.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Иная информация о предлагаемом способе решения проблемы: отсутствует.</w:t>
            </w:r>
          </w:p>
        </w:tc>
      </w:tr>
    </w:tbl>
    <w:p w:rsidR="00680531" w:rsidRPr="00160E7A" w:rsidRDefault="00680531" w:rsidP="00680531">
      <w:pPr>
        <w:autoSpaceDE w:val="0"/>
        <w:autoSpaceDN w:val="0"/>
        <w:adjustRightInd w:val="0"/>
        <w:jc w:val="both"/>
        <w:rPr>
          <w:szCs w:val="28"/>
        </w:rPr>
      </w:pPr>
    </w:p>
    <w:p w:rsidR="00680531" w:rsidRPr="00160E7A" w:rsidRDefault="00680531" w:rsidP="00680531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60E7A">
        <w:rPr>
          <w:szCs w:val="28"/>
        </w:rPr>
        <w:t>7. Основные группы субъектов предпринимательской</w:t>
      </w:r>
    </w:p>
    <w:p w:rsidR="00680531" w:rsidRPr="00160E7A" w:rsidRDefault="00680531" w:rsidP="00680531">
      <w:pPr>
        <w:autoSpaceDE w:val="0"/>
        <w:autoSpaceDN w:val="0"/>
        <w:adjustRightInd w:val="0"/>
        <w:jc w:val="center"/>
        <w:rPr>
          <w:szCs w:val="28"/>
        </w:rPr>
      </w:pPr>
      <w:r w:rsidRPr="00160E7A">
        <w:rPr>
          <w:szCs w:val="28"/>
        </w:rPr>
        <w:t>и инвестиционной деятельности, иные заинтересованные</w:t>
      </w:r>
    </w:p>
    <w:p w:rsidR="00680531" w:rsidRPr="00160E7A" w:rsidRDefault="00680531" w:rsidP="00680531">
      <w:pPr>
        <w:autoSpaceDE w:val="0"/>
        <w:autoSpaceDN w:val="0"/>
        <w:adjustRightInd w:val="0"/>
        <w:jc w:val="center"/>
        <w:rPr>
          <w:szCs w:val="28"/>
        </w:rPr>
      </w:pPr>
      <w:r w:rsidRPr="00160E7A">
        <w:rPr>
          <w:szCs w:val="28"/>
        </w:rPr>
        <w:t>лица, включая органы местного самоуправления, интересы</w:t>
      </w:r>
    </w:p>
    <w:p w:rsidR="00680531" w:rsidRPr="00160E7A" w:rsidRDefault="00680531" w:rsidP="00680531">
      <w:pPr>
        <w:autoSpaceDE w:val="0"/>
        <w:autoSpaceDN w:val="0"/>
        <w:adjustRightInd w:val="0"/>
        <w:jc w:val="center"/>
        <w:rPr>
          <w:szCs w:val="28"/>
        </w:rPr>
      </w:pPr>
      <w:r w:rsidRPr="00160E7A">
        <w:rPr>
          <w:szCs w:val="28"/>
        </w:rPr>
        <w:t>которых будут затронуты предлагаемым правовым</w:t>
      </w:r>
    </w:p>
    <w:p w:rsidR="00680531" w:rsidRPr="00160E7A" w:rsidRDefault="00680531" w:rsidP="00680531">
      <w:pPr>
        <w:autoSpaceDE w:val="0"/>
        <w:autoSpaceDN w:val="0"/>
        <w:adjustRightInd w:val="0"/>
        <w:jc w:val="center"/>
        <w:rPr>
          <w:szCs w:val="28"/>
        </w:rPr>
      </w:pPr>
      <w:r w:rsidRPr="00160E7A">
        <w:rPr>
          <w:szCs w:val="28"/>
        </w:rPr>
        <w:t>регулированием, оценка количества таких субъектов</w:t>
      </w:r>
    </w:p>
    <w:p w:rsidR="00680531" w:rsidRPr="00160E7A" w:rsidRDefault="00680531" w:rsidP="00680531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66"/>
        <w:gridCol w:w="589"/>
        <w:gridCol w:w="4110"/>
      </w:tblGrid>
      <w:tr w:rsidR="00160E7A" w:rsidRPr="00160E7A" w:rsidTr="009B4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7.1.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60E7A">
              <w:rPr>
                <w:szCs w:val="28"/>
              </w:rPr>
              <w:t>Группа участников отношений: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7.2.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60E7A">
              <w:rPr>
                <w:szCs w:val="28"/>
              </w:rPr>
              <w:t>Оценка количества участников отношений:</w:t>
            </w:r>
          </w:p>
        </w:tc>
      </w:tr>
      <w:tr w:rsidR="00160E7A" w:rsidRPr="00160E7A" w:rsidTr="009B42E5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0E7A">
              <w:rPr>
                <w:sz w:val="24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160E7A" w:rsidRPr="00160E7A" w:rsidTr="009B42E5"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60E7A">
              <w:rPr>
                <w:szCs w:val="28"/>
              </w:rPr>
              <w:t>Субъекты малого и среднего предпринимательства, занятые в сфере торговли, общественного питания, бытового обслуживания, субъекты инвестиционной деятельности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Проведение оценки количества участников отношений не представляется возможным</w:t>
            </w:r>
          </w:p>
        </w:tc>
      </w:tr>
      <w:tr w:rsidR="00160E7A" w:rsidRPr="00160E7A" w:rsidTr="009B4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7.3.</w:t>
            </w: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Источники данных: отсутствуют.</w:t>
            </w:r>
          </w:p>
        </w:tc>
      </w:tr>
    </w:tbl>
    <w:p w:rsidR="00680531" w:rsidRPr="00160E7A" w:rsidRDefault="00680531" w:rsidP="00680531">
      <w:pPr>
        <w:autoSpaceDE w:val="0"/>
        <w:autoSpaceDN w:val="0"/>
        <w:adjustRightInd w:val="0"/>
        <w:jc w:val="both"/>
        <w:rPr>
          <w:szCs w:val="28"/>
        </w:rPr>
      </w:pPr>
    </w:p>
    <w:p w:rsidR="00680531" w:rsidRPr="00160E7A" w:rsidRDefault="00680531" w:rsidP="00680531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60E7A">
        <w:rPr>
          <w:szCs w:val="28"/>
        </w:rPr>
        <w:t>8. Новые функции, полномочия, обязанности</w:t>
      </w:r>
    </w:p>
    <w:p w:rsidR="00680531" w:rsidRPr="00160E7A" w:rsidRDefault="00680531" w:rsidP="00680531">
      <w:pPr>
        <w:autoSpaceDE w:val="0"/>
        <w:autoSpaceDN w:val="0"/>
        <w:adjustRightInd w:val="0"/>
        <w:jc w:val="center"/>
        <w:rPr>
          <w:szCs w:val="28"/>
        </w:rPr>
      </w:pPr>
      <w:r w:rsidRPr="00160E7A">
        <w:rPr>
          <w:szCs w:val="28"/>
        </w:rPr>
        <w:t>и права органов администрации Петропавловск-Камчатского городского округа,</w:t>
      </w:r>
      <w:r w:rsidR="002C2FDD" w:rsidRPr="00160E7A">
        <w:rPr>
          <w:szCs w:val="28"/>
        </w:rPr>
        <w:t xml:space="preserve"> </w:t>
      </w:r>
      <w:r w:rsidRPr="00160E7A">
        <w:rPr>
          <w:szCs w:val="28"/>
        </w:rPr>
        <w:t>а также порядок их реализации</w:t>
      </w:r>
    </w:p>
    <w:p w:rsidR="00680531" w:rsidRPr="00160E7A" w:rsidRDefault="00680531" w:rsidP="00680531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8"/>
        <w:gridCol w:w="3474"/>
        <w:gridCol w:w="2690"/>
      </w:tblGrid>
      <w:tr w:rsidR="00160E7A" w:rsidRPr="00160E7A" w:rsidTr="009B42E5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8.1.</w:t>
            </w:r>
          </w:p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8.2.</w:t>
            </w:r>
          </w:p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Порядок реализации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8.3.</w:t>
            </w:r>
          </w:p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160E7A" w:rsidRPr="00160E7A" w:rsidTr="009B42E5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Наименование органа администрации Петропавловск-Камчатского городского округа:</w:t>
            </w:r>
          </w:p>
        </w:tc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Управление экономического развития и имущественных отношений администрации Петропавловск-Камчатского городского округа</w:t>
            </w:r>
          </w:p>
        </w:tc>
      </w:tr>
      <w:tr w:rsidR="00160E7A" w:rsidRPr="00160E7A" w:rsidTr="009B42E5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 xml:space="preserve">Функция по проверке сведений ИСОГД в связи с уточнением комплекта представляемых в Комиссию документов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 xml:space="preserve">Проверка сведений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Отсутствует</w:t>
            </w:r>
          </w:p>
        </w:tc>
      </w:tr>
    </w:tbl>
    <w:p w:rsidR="00680531" w:rsidRPr="00160E7A" w:rsidRDefault="00680531" w:rsidP="00680531">
      <w:pPr>
        <w:autoSpaceDE w:val="0"/>
        <w:autoSpaceDN w:val="0"/>
        <w:adjustRightInd w:val="0"/>
        <w:jc w:val="both"/>
        <w:rPr>
          <w:szCs w:val="28"/>
        </w:rPr>
      </w:pPr>
    </w:p>
    <w:p w:rsidR="00680531" w:rsidRPr="00160E7A" w:rsidRDefault="00680531" w:rsidP="00680531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60E7A">
        <w:rPr>
          <w:szCs w:val="28"/>
        </w:rPr>
        <w:t>9. Оценка соответствующих расходов</w:t>
      </w:r>
    </w:p>
    <w:p w:rsidR="00680531" w:rsidRPr="00160E7A" w:rsidRDefault="00680531" w:rsidP="00680531">
      <w:pPr>
        <w:autoSpaceDE w:val="0"/>
        <w:autoSpaceDN w:val="0"/>
        <w:adjustRightInd w:val="0"/>
        <w:jc w:val="center"/>
        <w:rPr>
          <w:szCs w:val="28"/>
        </w:rPr>
      </w:pPr>
      <w:r w:rsidRPr="00160E7A">
        <w:rPr>
          <w:szCs w:val="28"/>
        </w:rPr>
        <w:t>(возможных поступлений) местного бюджета</w:t>
      </w:r>
    </w:p>
    <w:p w:rsidR="00680531" w:rsidRPr="00160E7A" w:rsidRDefault="00680531" w:rsidP="00680531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733"/>
        <w:gridCol w:w="915"/>
        <w:gridCol w:w="3005"/>
        <w:gridCol w:w="2128"/>
      </w:tblGrid>
      <w:tr w:rsidR="00160E7A" w:rsidRPr="00160E7A" w:rsidTr="009B42E5"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9.1.</w:t>
            </w:r>
          </w:p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lastRenderedPageBreak/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lastRenderedPageBreak/>
              <w:t>9.2.</w:t>
            </w:r>
          </w:p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lastRenderedPageBreak/>
              <w:t>Описание видов расходов (возможных поступлений) местного бюджета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lastRenderedPageBreak/>
              <w:t>9.3.</w:t>
            </w:r>
          </w:p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lastRenderedPageBreak/>
              <w:t>Количественная оценка расходов (возможных поступлений)</w:t>
            </w:r>
          </w:p>
        </w:tc>
      </w:tr>
      <w:tr w:rsidR="00160E7A" w:rsidRPr="00160E7A" w:rsidTr="009B42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lastRenderedPageBreak/>
              <w:t>9.4.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Наименование органа: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Управление экономического развития и имущественных отношений администрации Петропавловск-Камчатского городского округа</w:t>
            </w:r>
          </w:p>
        </w:tc>
      </w:tr>
      <w:tr w:rsidR="00160E7A" w:rsidRPr="00160E7A" w:rsidTr="009B42E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9.4.1.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9.4.2.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Единовременные расходы в год: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 xml:space="preserve">Предполагаемое правовое регулирование не влечет за собой расходов местного бюджета </w:t>
            </w:r>
          </w:p>
        </w:tc>
      </w:tr>
      <w:tr w:rsidR="00160E7A" w:rsidRPr="00160E7A" w:rsidTr="009B42E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9.4.3.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Периодические расходы за период: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Предполагаемое правовое регулирование не влечет за собой расходов местного бюджета</w:t>
            </w:r>
          </w:p>
        </w:tc>
      </w:tr>
      <w:tr w:rsidR="00160E7A" w:rsidRPr="00160E7A" w:rsidTr="009B42E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9.4.4.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Возможные поступления за период: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Предполагаемое правовое регулирование не влечет за собой расходов местного бюджета</w:t>
            </w:r>
          </w:p>
        </w:tc>
      </w:tr>
      <w:tr w:rsidR="00160E7A" w:rsidRPr="00160E7A" w:rsidTr="009B42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9.5.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Итого единовременные расходы: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Отсутствуют</w:t>
            </w:r>
          </w:p>
        </w:tc>
      </w:tr>
      <w:tr w:rsidR="00160E7A" w:rsidRPr="00160E7A" w:rsidTr="009B42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9.6.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Итого периодические расходы за год: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Отсутствуют</w:t>
            </w:r>
          </w:p>
        </w:tc>
      </w:tr>
      <w:tr w:rsidR="00160E7A" w:rsidRPr="00160E7A" w:rsidTr="009B42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9.7.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Итого возможные поступления за год: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Отсутствуют</w:t>
            </w:r>
          </w:p>
        </w:tc>
      </w:tr>
      <w:tr w:rsidR="00160E7A" w:rsidRPr="00160E7A" w:rsidTr="009B42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9.8.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60E7A">
              <w:rPr>
                <w:szCs w:val="28"/>
              </w:rPr>
              <w:t>Иные сведения о расходах (возможных поступлениях) местного бюджета:</w:t>
            </w:r>
          </w:p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60E7A">
              <w:rPr>
                <w:szCs w:val="28"/>
              </w:rPr>
              <w:t>Отсутствуют</w:t>
            </w:r>
          </w:p>
        </w:tc>
      </w:tr>
      <w:tr w:rsidR="00160E7A" w:rsidRPr="00160E7A" w:rsidTr="009B42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9.9.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Источники данных:</w:t>
            </w:r>
          </w:p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60E7A">
              <w:rPr>
                <w:szCs w:val="28"/>
              </w:rPr>
              <w:t>Отсутствуют</w:t>
            </w:r>
          </w:p>
        </w:tc>
      </w:tr>
    </w:tbl>
    <w:p w:rsidR="00680531" w:rsidRPr="00160E7A" w:rsidRDefault="00680531" w:rsidP="00680531">
      <w:pPr>
        <w:autoSpaceDE w:val="0"/>
        <w:autoSpaceDN w:val="0"/>
        <w:adjustRightInd w:val="0"/>
        <w:jc w:val="both"/>
        <w:rPr>
          <w:szCs w:val="28"/>
        </w:rPr>
      </w:pPr>
    </w:p>
    <w:p w:rsidR="00680531" w:rsidRPr="00160E7A" w:rsidRDefault="00680531" w:rsidP="00680531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60E7A">
        <w:rPr>
          <w:szCs w:val="28"/>
        </w:rPr>
        <w:t>10. Новые или изменяющие ранее предусмотренные</w:t>
      </w:r>
    </w:p>
    <w:p w:rsidR="00680531" w:rsidRPr="00160E7A" w:rsidRDefault="00680531" w:rsidP="00680531">
      <w:pPr>
        <w:autoSpaceDE w:val="0"/>
        <w:autoSpaceDN w:val="0"/>
        <w:adjustRightInd w:val="0"/>
        <w:jc w:val="center"/>
        <w:rPr>
          <w:szCs w:val="28"/>
        </w:rPr>
      </w:pPr>
      <w:r w:rsidRPr="00160E7A">
        <w:rPr>
          <w:szCs w:val="28"/>
        </w:rPr>
        <w:t>нормативными правовыми актами администрации Петропавловск Камчатского городского округа</w:t>
      </w:r>
    </w:p>
    <w:p w:rsidR="00680531" w:rsidRPr="00160E7A" w:rsidRDefault="00680531" w:rsidP="00680531">
      <w:pPr>
        <w:autoSpaceDE w:val="0"/>
        <w:autoSpaceDN w:val="0"/>
        <w:adjustRightInd w:val="0"/>
        <w:jc w:val="center"/>
        <w:rPr>
          <w:szCs w:val="28"/>
        </w:rPr>
      </w:pPr>
      <w:r w:rsidRPr="00160E7A">
        <w:rPr>
          <w:szCs w:val="28"/>
        </w:rPr>
        <w:lastRenderedPageBreak/>
        <w:t>для субъектов предпринимательской и инвестиционной</w:t>
      </w:r>
    </w:p>
    <w:p w:rsidR="00680531" w:rsidRPr="00160E7A" w:rsidRDefault="00680531" w:rsidP="00680531">
      <w:pPr>
        <w:autoSpaceDE w:val="0"/>
        <w:autoSpaceDN w:val="0"/>
        <w:adjustRightInd w:val="0"/>
        <w:jc w:val="center"/>
        <w:rPr>
          <w:szCs w:val="28"/>
        </w:rPr>
      </w:pPr>
      <w:r w:rsidRPr="00160E7A">
        <w:rPr>
          <w:szCs w:val="28"/>
        </w:rPr>
        <w:t>деятельности, запреты и ограничения для субъектов</w:t>
      </w:r>
    </w:p>
    <w:p w:rsidR="00680531" w:rsidRPr="00160E7A" w:rsidRDefault="00680531" w:rsidP="00680531">
      <w:pPr>
        <w:autoSpaceDE w:val="0"/>
        <w:autoSpaceDN w:val="0"/>
        <w:adjustRightInd w:val="0"/>
        <w:jc w:val="center"/>
        <w:rPr>
          <w:szCs w:val="28"/>
        </w:rPr>
      </w:pPr>
      <w:r w:rsidRPr="00160E7A">
        <w:rPr>
          <w:szCs w:val="28"/>
        </w:rPr>
        <w:t>предпринимательской и инвестиционной деятельности,</w:t>
      </w:r>
    </w:p>
    <w:p w:rsidR="00680531" w:rsidRPr="00160E7A" w:rsidRDefault="00680531" w:rsidP="00680531">
      <w:pPr>
        <w:autoSpaceDE w:val="0"/>
        <w:autoSpaceDN w:val="0"/>
        <w:adjustRightInd w:val="0"/>
        <w:jc w:val="center"/>
        <w:rPr>
          <w:szCs w:val="28"/>
        </w:rPr>
      </w:pPr>
      <w:r w:rsidRPr="00160E7A">
        <w:rPr>
          <w:szCs w:val="28"/>
        </w:rPr>
        <w:t>а также порядок организации их исполнения</w:t>
      </w:r>
    </w:p>
    <w:p w:rsidR="00680531" w:rsidRPr="00160E7A" w:rsidRDefault="00680531" w:rsidP="00680531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7"/>
        <w:gridCol w:w="3260"/>
        <w:gridCol w:w="3685"/>
      </w:tblGrid>
      <w:tr w:rsidR="00160E7A" w:rsidRPr="00160E7A" w:rsidTr="009B42E5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10.1.</w:t>
            </w:r>
          </w:p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Группа участников отношений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10.2.</w:t>
            </w:r>
          </w:p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Описание новых или изменения содержания существующих обязанностей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10.3.</w:t>
            </w:r>
          </w:p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Порядок организации исполнения обязанностей</w:t>
            </w:r>
          </w:p>
        </w:tc>
      </w:tr>
      <w:tr w:rsidR="00160E7A" w:rsidRPr="00160E7A" w:rsidTr="009B42E5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60E7A">
              <w:rPr>
                <w:sz w:val="24"/>
              </w:rPr>
              <w:t>(Группы участников отношений)</w:t>
            </w:r>
          </w:p>
        </w:tc>
      </w:tr>
      <w:tr w:rsidR="00160E7A" w:rsidRPr="00160E7A" w:rsidTr="009B42E5">
        <w:trPr>
          <w:trHeight w:val="225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Субъекты малого и среднего предпринимательства, занятые в сфере торговли, общественного питания, бытового обслуживания, субъекты инвестиционной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отсутствует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отсутствует</w:t>
            </w:r>
          </w:p>
        </w:tc>
      </w:tr>
    </w:tbl>
    <w:p w:rsidR="00680531" w:rsidRPr="00160E7A" w:rsidRDefault="00680531" w:rsidP="00680531">
      <w:pPr>
        <w:autoSpaceDE w:val="0"/>
        <w:autoSpaceDN w:val="0"/>
        <w:adjustRightInd w:val="0"/>
        <w:jc w:val="both"/>
        <w:rPr>
          <w:szCs w:val="28"/>
        </w:rPr>
      </w:pPr>
    </w:p>
    <w:p w:rsidR="00680531" w:rsidRPr="00160E7A" w:rsidRDefault="00680531" w:rsidP="00680531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60E7A">
        <w:rPr>
          <w:szCs w:val="28"/>
        </w:rPr>
        <w:t>11. Оценка расходов и доходов субъектов</w:t>
      </w:r>
    </w:p>
    <w:p w:rsidR="00680531" w:rsidRPr="00160E7A" w:rsidRDefault="00680531" w:rsidP="00680531">
      <w:pPr>
        <w:autoSpaceDE w:val="0"/>
        <w:autoSpaceDN w:val="0"/>
        <w:adjustRightInd w:val="0"/>
        <w:jc w:val="center"/>
        <w:rPr>
          <w:szCs w:val="28"/>
        </w:rPr>
      </w:pPr>
      <w:r w:rsidRPr="00160E7A">
        <w:rPr>
          <w:szCs w:val="28"/>
        </w:rPr>
        <w:t>предпринимательской и инвестиционной деятельности,</w:t>
      </w:r>
    </w:p>
    <w:p w:rsidR="00680531" w:rsidRPr="00160E7A" w:rsidRDefault="00680531" w:rsidP="00680531">
      <w:pPr>
        <w:autoSpaceDE w:val="0"/>
        <w:autoSpaceDN w:val="0"/>
        <w:adjustRightInd w:val="0"/>
        <w:jc w:val="center"/>
        <w:rPr>
          <w:szCs w:val="28"/>
        </w:rPr>
      </w:pPr>
      <w:r w:rsidRPr="00160E7A">
        <w:rPr>
          <w:szCs w:val="28"/>
        </w:rPr>
        <w:t>связанных с необходимостью соблюдения установленных</w:t>
      </w:r>
    </w:p>
    <w:p w:rsidR="00680531" w:rsidRPr="00160E7A" w:rsidRDefault="00680531" w:rsidP="00680531">
      <w:pPr>
        <w:autoSpaceDE w:val="0"/>
        <w:autoSpaceDN w:val="0"/>
        <w:adjustRightInd w:val="0"/>
        <w:jc w:val="center"/>
        <w:rPr>
          <w:szCs w:val="28"/>
        </w:rPr>
      </w:pPr>
      <w:r w:rsidRPr="00160E7A">
        <w:rPr>
          <w:szCs w:val="28"/>
        </w:rPr>
        <w:t>обязанностей либо с изменением содержания</w:t>
      </w:r>
    </w:p>
    <w:p w:rsidR="00680531" w:rsidRPr="00160E7A" w:rsidRDefault="00680531" w:rsidP="00680531">
      <w:pPr>
        <w:autoSpaceDE w:val="0"/>
        <w:autoSpaceDN w:val="0"/>
        <w:adjustRightInd w:val="0"/>
        <w:jc w:val="center"/>
        <w:rPr>
          <w:szCs w:val="28"/>
        </w:rPr>
      </w:pPr>
      <w:r w:rsidRPr="00160E7A">
        <w:rPr>
          <w:szCs w:val="28"/>
        </w:rPr>
        <w:t>таких обязанностей</w:t>
      </w:r>
    </w:p>
    <w:p w:rsidR="00680531" w:rsidRPr="00160E7A" w:rsidRDefault="00680531" w:rsidP="00680531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4111"/>
        <w:gridCol w:w="3685"/>
      </w:tblGrid>
      <w:tr w:rsidR="00160E7A" w:rsidRPr="00160E7A" w:rsidTr="009B42E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11.1.</w:t>
            </w:r>
          </w:p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Группа участников отношений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11.2.</w:t>
            </w:r>
          </w:p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Описание новых или изменения содержания существующих обязанностей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11.3.</w:t>
            </w:r>
          </w:p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Описание и оценка видов расходов (доходов)</w:t>
            </w:r>
          </w:p>
        </w:tc>
      </w:tr>
      <w:tr w:rsidR="00160E7A" w:rsidRPr="00160E7A" w:rsidTr="009B42E5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60E7A">
              <w:rPr>
                <w:sz w:val="24"/>
              </w:rPr>
              <w:t>(Группы участников отношений)</w:t>
            </w:r>
          </w:p>
        </w:tc>
      </w:tr>
      <w:tr w:rsidR="00160E7A" w:rsidRPr="00160E7A" w:rsidTr="009B42E5">
        <w:trPr>
          <w:trHeight w:val="35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Субъекты малого и среднего предпринимательства, занятые в сфере торговли, общественного питания, бытового обслуживания, субъекты инвестиционной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Отсутствует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Отсутствует</w:t>
            </w:r>
          </w:p>
        </w:tc>
      </w:tr>
    </w:tbl>
    <w:p w:rsidR="00680531" w:rsidRPr="00160E7A" w:rsidRDefault="00680531" w:rsidP="00680531">
      <w:pPr>
        <w:autoSpaceDE w:val="0"/>
        <w:autoSpaceDN w:val="0"/>
        <w:adjustRightInd w:val="0"/>
        <w:jc w:val="both"/>
        <w:rPr>
          <w:szCs w:val="28"/>
        </w:rPr>
      </w:pPr>
    </w:p>
    <w:p w:rsidR="00680531" w:rsidRPr="00160E7A" w:rsidRDefault="00680531" w:rsidP="00680531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60E7A">
        <w:rPr>
          <w:szCs w:val="28"/>
        </w:rPr>
        <w:lastRenderedPageBreak/>
        <w:t>12. Информация об отмене обязанностей,</w:t>
      </w:r>
    </w:p>
    <w:p w:rsidR="00680531" w:rsidRPr="00160E7A" w:rsidRDefault="00680531" w:rsidP="00680531">
      <w:pPr>
        <w:autoSpaceDE w:val="0"/>
        <w:autoSpaceDN w:val="0"/>
        <w:adjustRightInd w:val="0"/>
        <w:jc w:val="center"/>
        <w:rPr>
          <w:szCs w:val="28"/>
        </w:rPr>
      </w:pPr>
      <w:r w:rsidRPr="00160E7A">
        <w:rPr>
          <w:szCs w:val="28"/>
        </w:rPr>
        <w:t>запретов или ограничений для субъектов</w:t>
      </w:r>
    </w:p>
    <w:p w:rsidR="00680531" w:rsidRPr="00160E7A" w:rsidRDefault="00680531" w:rsidP="00680531">
      <w:pPr>
        <w:autoSpaceDE w:val="0"/>
        <w:autoSpaceDN w:val="0"/>
        <w:adjustRightInd w:val="0"/>
        <w:jc w:val="center"/>
        <w:rPr>
          <w:szCs w:val="28"/>
        </w:rPr>
      </w:pPr>
      <w:r w:rsidRPr="00160E7A">
        <w:rPr>
          <w:szCs w:val="28"/>
        </w:rPr>
        <w:t>предпринимательской и инвестиционной</w:t>
      </w:r>
    </w:p>
    <w:p w:rsidR="00680531" w:rsidRPr="00160E7A" w:rsidRDefault="00680531" w:rsidP="00680531">
      <w:pPr>
        <w:autoSpaceDE w:val="0"/>
        <w:autoSpaceDN w:val="0"/>
        <w:adjustRightInd w:val="0"/>
        <w:jc w:val="center"/>
        <w:rPr>
          <w:szCs w:val="28"/>
        </w:rPr>
      </w:pPr>
      <w:r w:rsidRPr="00160E7A">
        <w:rPr>
          <w:szCs w:val="28"/>
        </w:rPr>
        <w:t>деятельности</w:t>
      </w:r>
    </w:p>
    <w:p w:rsidR="00680531" w:rsidRPr="00160E7A" w:rsidRDefault="00680531" w:rsidP="00680531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9"/>
        <w:gridCol w:w="5244"/>
      </w:tblGrid>
      <w:tr w:rsidR="00160E7A" w:rsidRPr="00160E7A" w:rsidTr="009B42E5"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12.1.</w:t>
            </w:r>
          </w:p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12.2.</w:t>
            </w:r>
          </w:p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160E7A" w:rsidRPr="00160E7A" w:rsidTr="009B42E5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Влияния на данный критерий не оказывает.</w:t>
            </w:r>
          </w:p>
        </w:tc>
      </w:tr>
      <w:tr w:rsidR="00160E7A" w:rsidRPr="00160E7A" w:rsidTr="009B42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12.3.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60E7A">
              <w:rPr>
                <w:szCs w:val="28"/>
              </w:rPr>
              <w:t>Нормативный правовой акт администрации Петропавловск-Камчатского городского округа, в котором содержатся отменяемые обязанности, запреты или ограничения: отсутствует.</w:t>
            </w:r>
          </w:p>
        </w:tc>
      </w:tr>
    </w:tbl>
    <w:p w:rsidR="00680531" w:rsidRPr="00160E7A" w:rsidRDefault="00680531" w:rsidP="00680531">
      <w:pPr>
        <w:autoSpaceDE w:val="0"/>
        <w:autoSpaceDN w:val="0"/>
        <w:adjustRightInd w:val="0"/>
        <w:jc w:val="both"/>
        <w:rPr>
          <w:szCs w:val="28"/>
        </w:rPr>
      </w:pPr>
    </w:p>
    <w:p w:rsidR="00680531" w:rsidRPr="00160E7A" w:rsidRDefault="00680531" w:rsidP="00680531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60E7A">
        <w:rPr>
          <w:szCs w:val="28"/>
        </w:rPr>
        <w:t>13. Риски решения проблемы предложенным способом</w:t>
      </w:r>
    </w:p>
    <w:p w:rsidR="00680531" w:rsidRPr="00160E7A" w:rsidRDefault="00680531" w:rsidP="00680531">
      <w:pPr>
        <w:autoSpaceDE w:val="0"/>
        <w:autoSpaceDN w:val="0"/>
        <w:adjustRightInd w:val="0"/>
        <w:jc w:val="center"/>
        <w:rPr>
          <w:szCs w:val="28"/>
        </w:rPr>
      </w:pPr>
      <w:r w:rsidRPr="00160E7A">
        <w:rPr>
          <w:szCs w:val="28"/>
        </w:rPr>
        <w:t>регулирования и риски негативных последствий,</w:t>
      </w:r>
    </w:p>
    <w:p w:rsidR="00680531" w:rsidRPr="00160E7A" w:rsidRDefault="00680531" w:rsidP="00680531">
      <w:pPr>
        <w:autoSpaceDE w:val="0"/>
        <w:autoSpaceDN w:val="0"/>
        <w:adjustRightInd w:val="0"/>
        <w:jc w:val="center"/>
        <w:rPr>
          <w:szCs w:val="28"/>
        </w:rPr>
      </w:pPr>
      <w:r w:rsidRPr="00160E7A">
        <w:rPr>
          <w:szCs w:val="28"/>
        </w:rPr>
        <w:t>а также описание методов контроля эффективности</w:t>
      </w:r>
    </w:p>
    <w:p w:rsidR="00680531" w:rsidRPr="00160E7A" w:rsidRDefault="00680531" w:rsidP="00680531">
      <w:pPr>
        <w:autoSpaceDE w:val="0"/>
        <w:autoSpaceDN w:val="0"/>
        <w:adjustRightInd w:val="0"/>
        <w:jc w:val="center"/>
        <w:rPr>
          <w:szCs w:val="28"/>
        </w:rPr>
      </w:pPr>
      <w:r w:rsidRPr="00160E7A">
        <w:rPr>
          <w:szCs w:val="28"/>
        </w:rPr>
        <w:t>избранного способа достижения цели регулирования</w:t>
      </w:r>
    </w:p>
    <w:p w:rsidR="00680531" w:rsidRPr="00160E7A" w:rsidRDefault="00680531" w:rsidP="00680531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2552"/>
        <w:gridCol w:w="2835"/>
        <w:gridCol w:w="1984"/>
      </w:tblGrid>
      <w:tr w:rsidR="00160E7A" w:rsidRPr="00160E7A" w:rsidTr="009B42E5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13.1.</w:t>
            </w:r>
          </w:p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13.2.</w:t>
            </w:r>
          </w:p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Оценки вероятности наступления рисков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13.3.</w:t>
            </w:r>
          </w:p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13.4.</w:t>
            </w:r>
          </w:p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Степень контроля рисков</w:t>
            </w:r>
          </w:p>
        </w:tc>
      </w:tr>
      <w:tr w:rsidR="00160E7A" w:rsidRPr="00160E7A" w:rsidTr="009B42E5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 xml:space="preserve">Низкие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Вероятность наступления рисков минимальная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нет</w:t>
            </w:r>
          </w:p>
        </w:tc>
      </w:tr>
      <w:tr w:rsidR="00160E7A" w:rsidRPr="00160E7A" w:rsidTr="009B42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13.5.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Источники данных: отсутствуют</w:t>
            </w:r>
          </w:p>
        </w:tc>
      </w:tr>
    </w:tbl>
    <w:p w:rsidR="00680531" w:rsidRPr="00160E7A" w:rsidRDefault="00680531" w:rsidP="00680531">
      <w:pPr>
        <w:autoSpaceDE w:val="0"/>
        <w:autoSpaceDN w:val="0"/>
        <w:adjustRightInd w:val="0"/>
        <w:jc w:val="both"/>
        <w:rPr>
          <w:szCs w:val="28"/>
        </w:rPr>
      </w:pPr>
    </w:p>
    <w:p w:rsidR="00680531" w:rsidRPr="00160E7A" w:rsidRDefault="00680531" w:rsidP="00680531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60E7A">
        <w:rPr>
          <w:szCs w:val="28"/>
        </w:rPr>
        <w:t>14. Необходимые для достижения заявленных целей</w:t>
      </w:r>
    </w:p>
    <w:p w:rsidR="00680531" w:rsidRPr="00160E7A" w:rsidRDefault="00680531" w:rsidP="00680531">
      <w:pPr>
        <w:autoSpaceDE w:val="0"/>
        <w:autoSpaceDN w:val="0"/>
        <w:adjustRightInd w:val="0"/>
        <w:jc w:val="center"/>
        <w:rPr>
          <w:szCs w:val="28"/>
        </w:rPr>
      </w:pPr>
      <w:r w:rsidRPr="00160E7A">
        <w:rPr>
          <w:szCs w:val="28"/>
        </w:rPr>
        <w:t>регулирования организационно-технические,</w:t>
      </w:r>
    </w:p>
    <w:p w:rsidR="00680531" w:rsidRPr="00160E7A" w:rsidRDefault="00680531" w:rsidP="00680531">
      <w:pPr>
        <w:autoSpaceDE w:val="0"/>
        <w:autoSpaceDN w:val="0"/>
        <w:adjustRightInd w:val="0"/>
        <w:jc w:val="center"/>
        <w:rPr>
          <w:szCs w:val="28"/>
        </w:rPr>
      </w:pPr>
      <w:r w:rsidRPr="00160E7A">
        <w:rPr>
          <w:szCs w:val="28"/>
        </w:rPr>
        <w:t>методологические, информационные и иные мероприятия</w:t>
      </w:r>
    </w:p>
    <w:p w:rsidR="00680531" w:rsidRPr="00160E7A" w:rsidRDefault="00680531" w:rsidP="00680531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702"/>
        <w:gridCol w:w="1984"/>
        <w:gridCol w:w="1843"/>
        <w:gridCol w:w="2268"/>
        <w:gridCol w:w="2126"/>
      </w:tblGrid>
      <w:tr w:rsidR="00160E7A" w:rsidRPr="00160E7A" w:rsidTr="009B42E5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14.1.</w:t>
            </w:r>
          </w:p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14.2.</w:t>
            </w:r>
          </w:p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Сроки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14.3.</w:t>
            </w:r>
          </w:p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Описание ожидаемого результата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14.4.</w:t>
            </w:r>
          </w:p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Объем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14.5.</w:t>
            </w:r>
          </w:p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Источники финансирования</w:t>
            </w:r>
          </w:p>
        </w:tc>
      </w:tr>
      <w:tr w:rsidR="00160E7A" w:rsidRPr="00160E7A" w:rsidTr="009B42E5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lastRenderedPageBreak/>
              <w:t>Утверждение проекта нормативного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AB077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До конца января 202</w:t>
            </w:r>
            <w:r w:rsidR="00AB0776" w:rsidRPr="00160E7A">
              <w:rPr>
                <w:szCs w:val="28"/>
              </w:rPr>
              <w:t>1</w:t>
            </w:r>
            <w:r w:rsidRPr="00160E7A">
              <w:rPr>
                <w:szCs w:val="28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Утверждение проекта нормативного 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Отсутствует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Отсутствуют</w:t>
            </w:r>
          </w:p>
        </w:tc>
      </w:tr>
      <w:tr w:rsidR="00160E7A" w:rsidRPr="00160E7A" w:rsidTr="009B42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14.6.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60E7A">
              <w:rPr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(млн. руб.):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Отсутствует</w:t>
            </w:r>
          </w:p>
        </w:tc>
      </w:tr>
    </w:tbl>
    <w:p w:rsidR="00680531" w:rsidRPr="00160E7A" w:rsidRDefault="00680531" w:rsidP="00680531">
      <w:pPr>
        <w:autoSpaceDE w:val="0"/>
        <w:autoSpaceDN w:val="0"/>
        <w:adjustRightInd w:val="0"/>
        <w:jc w:val="both"/>
        <w:rPr>
          <w:szCs w:val="28"/>
        </w:rPr>
      </w:pPr>
    </w:p>
    <w:p w:rsidR="00680531" w:rsidRPr="00160E7A" w:rsidRDefault="00680531" w:rsidP="00680531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60E7A">
        <w:rPr>
          <w:szCs w:val="28"/>
        </w:rPr>
        <w:t>15. Индикативные показатели, программы мониторинга</w:t>
      </w:r>
    </w:p>
    <w:p w:rsidR="00680531" w:rsidRPr="00160E7A" w:rsidRDefault="00680531" w:rsidP="00680531">
      <w:pPr>
        <w:autoSpaceDE w:val="0"/>
        <w:autoSpaceDN w:val="0"/>
        <w:adjustRightInd w:val="0"/>
        <w:jc w:val="center"/>
        <w:rPr>
          <w:szCs w:val="28"/>
        </w:rPr>
      </w:pPr>
      <w:r w:rsidRPr="00160E7A">
        <w:rPr>
          <w:szCs w:val="28"/>
        </w:rPr>
        <w:t>и иные способы (методы) оценки достижения</w:t>
      </w:r>
    </w:p>
    <w:p w:rsidR="00680531" w:rsidRPr="00160E7A" w:rsidRDefault="00680531" w:rsidP="00680531">
      <w:pPr>
        <w:autoSpaceDE w:val="0"/>
        <w:autoSpaceDN w:val="0"/>
        <w:adjustRightInd w:val="0"/>
        <w:jc w:val="center"/>
        <w:rPr>
          <w:szCs w:val="28"/>
        </w:rPr>
      </w:pPr>
      <w:r w:rsidRPr="00160E7A">
        <w:rPr>
          <w:szCs w:val="28"/>
        </w:rPr>
        <w:t>заявленных целей регулирования</w:t>
      </w:r>
    </w:p>
    <w:p w:rsidR="00680531" w:rsidRPr="00160E7A" w:rsidRDefault="00680531" w:rsidP="00680531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268"/>
        <w:gridCol w:w="2552"/>
        <w:gridCol w:w="142"/>
        <w:gridCol w:w="2976"/>
      </w:tblGrid>
      <w:tr w:rsidR="00160E7A" w:rsidRPr="00160E7A" w:rsidTr="009B42E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15.1.</w:t>
            </w:r>
          </w:p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Цели предлагаемого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15.2.</w:t>
            </w:r>
          </w:p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Индикативные показатели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15.3.</w:t>
            </w:r>
          </w:p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Единицы измерения индикативных показателей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15.4.</w:t>
            </w:r>
          </w:p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Способы расчета индикативных показателей</w:t>
            </w:r>
          </w:p>
        </w:tc>
      </w:tr>
      <w:tr w:rsidR="00160E7A" w:rsidRPr="00160E7A" w:rsidTr="009B42E5">
        <w:trPr>
          <w:trHeight w:val="332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Создание условий для обеспечения жителей Петропавловск-Камчатского городского округа услугами торговли, общественного питания, бытового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Количество заключенных в результате принимаемых изменений договор о размещении нестационарных торговых объектов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Единицы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Количественный способ расчета</w:t>
            </w:r>
          </w:p>
        </w:tc>
      </w:tr>
      <w:tr w:rsidR="00160E7A" w:rsidRPr="00160E7A" w:rsidTr="009B42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15.5.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60E7A">
              <w:rPr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регулирования: отсутствует</w:t>
            </w:r>
          </w:p>
        </w:tc>
      </w:tr>
      <w:tr w:rsidR="00160E7A" w:rsidRPr="00160E7A" w:rsidTr="009B42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15.6.</w:t>
            </w:r>
          </w:p>
        </w:tc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отсутствует</w:t>
            </w:r>
          </w:p>
        </w:tc>
      </w:tr>
      <w:tr w:rsidR="00160E7A" w:rsidRPr="00160E7A" w:rsidTr="009B42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15.7.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60E7A">
              <w:rPr>
                <w:szCs w:val="28"/>
              </w:rPr>
              <w:t>Описание источников информации для расчета показателей (индикаторов): заключенные договоры о размещении нестационарных торговых объектов</w:t>
            </w:r>
          </w:p>
        </w:tc>
      </w:tr>
    </w:tbl>
    <w:p w:rsidR="00680531" w:rsidRPr="00160E7A" w:rsidRDefault="00680531" w:rsidP="00680531">
      <w:pPr>
        <w:autoSpaceDE w:val="0"/>
        <w:autoSpaceDN w:val="0"/>
        <w:adjustRightInd w:val="0"/>
        <w:jc w:val="both"/>
        <w:rPr>
          <w:szCs w:val="28"/>
        </w:rPr>
      </w:pPr>
    </w:p>
    <w:p w:rsidR="00680531" w:rsidRPr="00160E7A" w:rsidRDefault="00680531" w:rsidP="00680531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60E7A">
        <w:rPr>
          <w:szCs w:val="28"/>
        </w:rPr>
        <w:t>16. Предполагаемая дата вступления</w:t>
      </w:r>
    </w:p>
    <w:p w:rsidR="00680531" w:rsidRPr="00160E7A" w:rsidRDefault="00680531" w:rsidP="00680531">
      <w:pPr>
        <w:autoSpaceDE w:val="0"/>
        <w:autoSpaceDN w:val="0"/>
        <w:adjustRightInd w:val="0"/>
        <w:jc w:val="center"/>
        <w:rPr>
          <w:szCs w:val="28"/>
        </w:rPr>
      </w:pPr>
      <w:r w:rsidRPr="00160E7A">
        <w:rPr>
          <w:szCs w:val="28"/>
        </w:rPr>
        <w:t>в силу проекта нормативного правового акта, необходимость установления</w:t>
      </w:r>
    </w:p>
    <w:p w:rsidR="00680531" w:rsidRPr="00160E7A" w:rsidRDefault="00680531" w:rsidP="00680531">
      <w:pPr>
        <w:autoSpaceDE w:val="0"/>
        <w:autoSpaceDN w:val="0"/>
        <w:adjustRightInd w:val="0"/>
        <w:jc w:val="center"/>
        <w:rPr>
          <w:szCs w:val="28"/>
        </w:rPr>
      </w:pPr>
      <w:r w:rsidRPr="00160E7A">
        <w:rPr>
          <w:szCs w:val="28"/>
        </w:rPr>
        <w:t>переходных положений (переходного периода),</w:t>
      </w:r>
    </w:p>
    <w:p w:rsidR="00680531" w:rsidRPr="00160E7A" w:rsidRDefault="00680531" w:rsidP="00680531">
      <w:pPr>
        <w:autoSpaceDE w:val="0"/>
        <w:autoSpaceDN w:val="0"/>
        <w:adjustRightInd w:val="0"/>
        <w:jc w:val="center"/>
        <w:rPr>
          <w:szCs w:val="28"/>
        </w:rPr>
      </w:pPr>
      <w:r w:rsidRPr="00160E7A">
        <w:rPr>
          <w:szCs w:val="28"/>
        </w:rPr>
        <w:t>а также правового эксперимента</w:t>
      </w:r>
    </w:p>
    <w:p w:rsidR="00680531" w:rsidRPr="00160E7A" w:rsidRDefault="00680531" w:rsidP="00680531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356"/>
        <w:gridCol w:w="776"/>
        <w:gridCol w:w="956"/>
        <w:gridCol w:w="2835"/>
      </w:tblGrid>
      <w:tr w:rsidR="00160E7A" w:rsidRPr="00160E7A" w:rsidTr="009B42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lastRenderedPageBreak/>
              <w:t>16.1.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Предполагаемая дата вступления в силу проекта нормативного правового акта: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AB0776" w:rsidP="00AB077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Февраль</w:t>
            </w:r>
            <w:r w:rsidR="00680531" w:rsidRPr="00160E7A">
              <w:rPr>
                <w:szCs w:val="28"/>
              </w:rPr>
              <w:t xml:space="preserve"> 202</w:t>
            </w:r>
            <w:r w:rsidRPr="00160E7A">
              <w:rPr>
                <w:szCs w:val="28"/>
              </w:rPr>
              <w:t>1</w:t>
            </w:r>
            <w:r w:rsidR="00680531" w:rsidRPr="00160E7A">
              <w:rPr>
                <w:szCs w:val="28"/>
              </w:rPr>
              <w:t xml:space="preserve"> года.</w:t>
            </w:r>
          </w:p>
        </w:tc>
      </w:tr>
      <w:tr w:rsidR="00160E7A" w:rsidRPr="00160E7A" w:rsidTr="009B42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16.2.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Необходимость установления переходных положений (переходного периода): нет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16.3.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Срок (если есть необходимость): нет</w:t>
            </w:r>
          </w:p>
        </w:tc>
      </w:tr>
      <w:tr w:rsidR="00160E7A" w:rsidRPr="00160E7A" w:rsidTr="009B42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16.4.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Обоснование необходимости установления правового эксперимента: нет</w:t>
            </w:r>
          </w:p>
        </w:tc>
      </w:tr>
      <w:tr w:rsidR="00160E7A" w:rsidRPr="00160E7A" w:rsidTr="009B42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16.5.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Цель проведения правового эксперимента: нет</w:t>
            </w:r>
          </w:p>
        </w:tc>
      </w:tr>
      <w:tr w:rsidR="00160E7A" w:rsidRPr="00160E7A" w:rsidTr="009B42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16.6.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Срок проведения правового эксперимента: нет</w:t>
            </w:r>
          </w:p>
        </w:tc>
      </w:tr>
      <w:tr w:rsidR="00160E7A" w:rsidRPr="00160E7A" w:rsidTr="009B42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16.7.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60E7A">
              <w:rPr>
                <w:szCs w:val="28"/>
              </w:rPr>
              <w:t>Необходимые для проведения правового эксперимента материальные и организационно-технические ресурсы: нет</w:t>
            </w:r>
          </w:p>
        </w:tc>
      </w:tr>
      <w:tr w:rsidR="00160E7A" w:rsidRPr="00160E7A" w:rsidTr="009B42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16.8.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Перечень муниципальных образований, на территориях которых проводится правовой эксперимент: нет</w:t>
            </w:r>
          </w:p>
        </w:tc>
      </w:tr>
      <w:tr w:rsidR="00160E7A" w:rsidRPr="00160E7A" w:rsidTr="009B42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16.9.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60E7A">
              <w:rPr>
                <w:szCs w:val="28"/>
              </w:rPr>
              <w:t>Индикативные показатели, в соответствии с которыми проводится оценка достижения заявленных целей правового эксперимента по итогам его проведения: нет</w:t>
            </w:r>
          </w:p>
        </w:tc>
      </w:tr>
    </w:tbl>
    <w:p w:rsidR="00680531" w:rsidRPr="00160E7A" w:rsidRDefault="00680531" w:rsidP="00680531">
      <w:pPr>
        <w:autoSpaceDE w:val="0"/>
        <w:autoSpaceDN w:val="0"/>
        <w:adjustRightInd w:val="0"/>
        <w:jc w:val="both"/>
        <w:rPr>
          <w:szCs w:val="28"/>
        </w:rPr>
      </w:pPr>
    </w:p>
    <w:p w:rsidR="00680531" w:rsidRPr="00160E7A" w:rsidRDefault="00680531" w:rsidP="00680531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60E7A">
        <w:rPr>
          <w:szCs w:val="28"/>
        </w:rPr>
        <w:t>17. Сведения о размещении уведомления,</w:t>
      </w:r>
    </w:p>
    <w:p w:rsidR="00680531" w:rsidRPr="00160E7A" w:rsidRDefault="00680531" w:rsidP="00680531">
      <w:pPr>
        <w:autoSpaceDE w:val="0"/>
        <w:autoSpaceDN w:val="0"/>
        <w:adjustRightInd w:val="0"/>
        <w:jc w:val="center"/>
        <w:rPr>
          <w:szCs w:val="28"/>
        </w:rPr>
      </w:pPr>
      <w:r w:rsidRPr="00160E7A">
        <w:rPr>
          <w:szCs w:val="28"/>
        </w:rPr>
        <w:t>сроках представления предложений в связи</w:t>
      </w:r>
    </w:p>
    <w:p w:rsidR="00680531" w:rsidRPr="00160E7A" w:rsidRDefault="00680531" w:rsidP="00680531">
      <w:pPr>
        <w:autoSpaceDE w:val="0"/>
        <w:autoSpaceDN w:val="0"/>
        <w:adjustRightInd w:val="0"/>
        <w:jc w:val="center"/>
        <w:rPr>
          <w:szCs w:val="28"/>
        </w:rPr>
      </w:pPr>
      <w:r w:rsidRPr="00160E7A">
        <w:rPr>
          <w:szCs w:val="28"/>
        </w:rPr>
        <w:t>с таким размещением, лицах, представивших</w:t>
      </w:r>
    </w:p>
    <w:p w:rsidR="00680531" w:rsidRPr="00160E7A" w:rsidRDefault="00680531" w:rsidP="00680531">
      <w:pPr>
        <w:autoSpaceDE w:val="0"/>
        <w:autoSpaceDN w:val="0"/>
        <w:adjustRightInd w:val="0"/>
        <w:jc w:val="center"/>
        <w:rPr>
          <w:szCs w:val="28"/>
        </w:rPr>
      </w:pPr>
      <w:r w:rsidRPr="00160E7A">
        <w:rPr>
          <w:szCs w:val="28"/>
        </w:rPr>
        <w:t>предложения, и рассмотревших</w:t>
      </w:r>
    </w:p>
    <w:p w:rsidR="00680531" w:rsidRPr="00160E7A" w:rsidRDefault="00680531" w:rsidP="00680531">
      <w:pPr>
        <w:autoSpaceDE w:val="0"/>
        <w:autoSpaceDN w:val="0"/>
        <w:adjustRightInd w:val="0"/>
        <w:jc w:val="center"/>
        <w:rPr>
          <w:szCs w:val="28"/>
        </w:rPr>
      </w:pPr>
      <w:r w:rsidRPr="00160E7A">
        <w:rPr>
          <w:szCs w:val="28"/>
        </w:rPr>
        <w:t>их подразделениях разработчика</w:t>
      </w:r>
    </w:p>
    <w:p w:rsidR="00680531" w:rsidRPr="00160E7A" w:rsidRDefault="00680531" w:rsidP="00680531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824"/>
        <w:gridCol w:w="7099"/>
      </w:tblGrid>
      <w:tr w:rsidR="00160E7A" w:rsidRPr="00160E7A" w:rsidTr="009B42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17.1.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60E7A">
              <w:rPr>
                <w:szCs w:val="28"/>
              </w:rPr>
              <w:t>Полный электронный адрес размещения уведомления в информационно-телекоммуникационной сети «Интернет»: официальные сайты администрации Петропавловск-Камчатского городского округа и Городской Думы Петропавловск-Камчатского городского округа в информационно-телекоммуникационной сети «Интернет».</w:t>
            </w:r>
          </w:p>
        </w:tc>
      </w:tr>
      <w:tr w:rsidR="00160E7A" w:rsidRPr="00160E7A" w:rsidTr="009B42E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17.2.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60E7A">
              <w:rPr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нормативного правового акта:</w:t>
            </w:r>
          </w:p>
        </w:tc>
      </w:tr>
      <w:tr w:rsidR="00160E7A" w:rsidRPr="00160E7A" w:rsidTr="009B42E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Начало: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AB0776" w:rsidP="006F2D3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0</w:t>
            </w:r>
            <w:r w:rsidR="006F2D3E">
              <w:rPr>
                <w:szCs w:val="28"/>
              </w:rPr>
              <w:t>8</w:t>
            </w:r>
            <w:r w:rsidR="00680531" w:rsidRPr="00160E7A">
              <w:rPr>
                <w:szCs w:val="28"/>
              </w:rPr>
              <w:t>.</w:t>
            </w:r>
            <w:r w:rsidRPr="00160E7A">
              <w:rPr>
                <w:szCs w:val="28"/>
              </w:rPr>
              <w:t>02</w:t>
            </w:r>
            <w:r w:rsidR="00680531" w:rsidRPr="00160E7A">
              <w:rPr>
                <w:szCs w:val="28"/>
              </w:rPr>
              <w:t>.20</w:t>
            </w:r>
            <w:r w:rsidRPr="00160E7A">
              <w:rPr>
                <w:szCs w:val="28"/>
              </w:rPr>
              <w:t>21</w:t>
            </w:r>
          </w:p>
        </w:tc>
      </w:tr>
      <w:tr w:rsidR="00160E7A" w:rsidRPr="00160E7A" w:rsidTr="009B42E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Окончание: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E69C6" w:rsidP="00AB077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  <w:lang w:val="en-US"/>
              </w:rPr>
              <w:t>12</w:t>
            </w:r>
            <w:r w:rsidR="00680531" w:rsidRPr="00160E7A">
              <w:rPr>
                <w:szCs w:val="28"/>
              </w:rPr>
              <w:t>.</w:t>
            </w:r>
            <w:r w:rsidR="00AB0776" w:rsidRPr="00160E7A">
              <w:rPr>
                <w:szCs w:val="28"/>
              </w:rPr>
              <w:t>0</w:t>
            </w:r>
            <w:r w:rsidR="00680531" w:rsidRPr="00160E7A">
              <w:rPr>
                <w:szCs w:val="28"/>
              </w:rPr>
              <w:t>2.20</w:t>
            </w:r>
            <w:r w:rsidR="00AB0776" w:rsidRPr="00160E7A">
              <w:rPr>
                <w:szCs w:val="28"/>
              </w:rPr>
              <w:t>21</w:t>
            </w:r>
          </w:p>
        </w:tc>
      </w:tr>
      <w:tr w:rsidR="00160E7A" w:rsidRPr="00160E7A" w:rsidTr="009B42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17.3.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Сведения о лицах, предоставивших предложения: нет</w:t>
            </w:r>
          </w:p>
        </w:tc>
      </w:tr>
      <w:tr w:rsidR="00160E7A" w:rsidRPr="00160E7A" w:rsidTr="009B42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17.4.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60E7A">
              <w:rPr>
                <w:szCs w:val="28"/>
              </w:rPr>
              <w:t>Сведения о подразделениях разработчика, рассмотревших предоставленные предложения: нет</w:t>
            </w:r>
          </w:p>
        </w:tc>
      </w:tr>
      <w:tr w:rsidR="00160E7A" w:rsidRPr="00160E7A" w:rsidTr="009B42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17.5.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Иные сведения о размещении уведомления: нет</w:t>
            </w:r>
          </w:p>
        </w:tc>
      </w:tr>
    </w:tbl>
    <w:p w:rsidR="00680531" w:rsidRPr="00160E7A" w:rsidRDefault="00680531" w:rsidP="00680531">
      <w:pPr>
        <w:autoSpaceDE w:val="0"/>
        <w:autoSpaceDN w:val="0"/>
        <w:adjustRightInd w:val="0"/>
        <w:jc w:val="both"/>
        <w:rPr>
          <w:szCs w:val="28"/>
        </w:rPr>
      </w:pPr>
    </w:p>
    <w:p w:rsidR="00680531" w:rsidRPr="00160E7A" w:rsidRDefault="00680531" w:rsidP="00680531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60E7A">
        <w:rPr>
          <w:szCs w:val="28"/>
        </w:rPr>
        <w:t>18. Иные сведения, которые, по мнению</w:t>
      </w:r>
    </w:p>
    <w:p w:rsidR="00680531" w:rsidRPr="00160E7A" w:rsidRDefault="00680531" w:rsidP="00680531">
      <w:pPr>
        <w:autoSpaceDE w:val="0"/>
        <w:autoSpaceDN w:val="0"/>
        <w:adjustRightInd w:val="0"/>
        <w:jc w:val="center"/>
        <w:rPr>
          <w:szCs w:val="28"/>
        </w:rPr>
      </w:pPr>
      <w:r w:rsidRPr="00160E7A">
        <w:rPr>
          <w:szCs w:val="28"/>
        </w:rPr>
        <w:lastRenderedPageBreak/>
        <w:t>разработчика, позволяют оценить обоснованность</w:t>
      </w:r>
    </w:p>
    <w:p w:rsidR="00680531" w:rsidRPr="00160E7A" w:rsidRDefault="00680531" w:rsidP="00680531">
      <w:pPr>
        <w:autoSpaceDE w:val="0"/>
        <w:autoSpaceDN w:val="0"/>
        <w:adjustRightInd w:val="0"/>
        <w:jc w:val="center"/>
        <w:rPr>
          <w:szCs w:val="28"/>
        </w:rPr>
      </w:pPr>
      <w:r w:rsidRPr="00160E7A">
        <w:rPr>
          <w:szCs w:val="28"/>
        </w:rPr>
        <w:t>предлагаемого регулирования</w:t>
      </w:r>
    </w:p>
    <w:p w:rsidR="00680531" w:rsidRPr="00160E7A" w:rsidRDefault="00680531" w:rsidP="00680531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23"/>
      </w:tblGrid>
      <w:tr w:rsidR="00160E7A" w:rsidRPr="00160E7A" w:rsidTr="009B42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18.1.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Иные необходимые, по мнению разработчика, сведения: нет.</w:t>
            </w:r>
          </w:p>
        </w:tc>
      </w:tr>
      <w:tr w:rsidR="00160E7A" w:rsidRPr="00160E7A" w:rsidTr="009B42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18.2.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Источники данных: отсутствуют.</w:t>
            </w:r>
          </w:p>
        </w:tc>
      </w:tr>
    </w:tbl>
    <w:p w:rsidR="00680531" w:rsidRPr="00160E7A" w:rsidRDefault="00680531" w:rsidP="00680531">
      <w:pPr>
        <w:autoSpaceDE w:val="0"/>
        <w:autoSpaceDN w:val="0"/>
        <w:adjustRightInd w:val="0"/>
        <w:jc w:val="both"/>
        <w:rPr>
          <w:szCs w:val="28"/>
        </w:rPr>
      </w:pPr>
    </w:p>
    <w:p w:rsidR="00680531" w:rsidRPr="00160E7A" w:rsidRDefault="00680531" w:rsidP="00680531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60E7A">
        <w:rPr>
          <w:szCs w:val="28"/>
        </w:rPr>
        <w:t>19. Сведения о проведении публичного обсуждения</w:t>
      </w:r>
    </w:p>
    <w:p w:rsidR="00680531" w:rsidRPr="00160E7A" w:rsidRDefault="00680531" w:rsidP="00680531">
      <w:pPr>
        <w:autoSpaceDE w:val="0"/>
        <w:autoSpaceDN w:val="0"/>
        <w:adjustRightInd w:val="0"/>
        <w:jc w:val="center"/>
        <w:rPr>
          <w:szCs w:val="28"/>
        </w:rPr>
      </w:pPr>
      <w:r w:rsidRPr="00160E7A">
        <w:rPr>
          <w:szCs w:val="28"/>
        </w:rPr>
        <w:t>проекта нормативного правового акта, сроках его проведения, органах</w:t>
      </w:r>
    </w:p>
    <w:p w:rsidR="00680531" w:rsidRPr="00160E7A" w:rsidRDefault="00680531" w:rsidP="00680531">
      <w:pPr>
        <w:autoSpaceDE w:val="0"/>
        <w:autoSpaceDN w:val="0"/>
        <w:adjustRightInd w:val="0"/>
        <w:jc w:val="center"/>
        <w:rPr>
          <w:szCs w:val="28"/>
        </w:rPr>
      </w:pPr>
      <w:r w:rsidRPr="00160E7A">
        <w:rPr>
          <w:szCs w:val="28"/>
        </w:rPr>
        <w:t>администрации Петропавловск-Камчатского городского округа и представителях</w:t>
      </w:r>
      <w:r w:rsidR="0050149E" w:rsidRPr="00160E7A">
        <w:rPr>
          <w:szCs w:val="28"/>
        </w:rPr>
        <w:t xml:space="preserve"> </w:t>
      </w:r>
      <w:r w:rsidRPr="00160E7A">
        <w:rPr>
          <w:szCs w:val="28"/>
        </w:rPr>
        <w:t>предпринимательского сообщества, извещенных</w:t>
      </w:r>
    </w:p>
    <w:p w:rsidR="00680531" w:rsidRPr="00160E7A" w:rsidRDefault="00680531" w:rsidP="00680531">
      <w:pPr>
        <w:autoSpaceDE w:val="0"/>
        <w:autoSpaceDN w:val="0"/>
        <w:adjustRightInd w:val="0"/>
        <w:jc w:val="center"/>
        <w:rPr>
          <w:szCs w:val="28"/>
        </w:rPr>
      </w:pPr>
      <w:r w:rsidRPr="00160E7A">
        <w:rPr>
          <w:szCs w:val="28"/>
        </w:rPr>
        <w:t>о проведении публичных консультаций, а также о лицах,</w:t>
      </w:r>
    </w:p>
    <w:p w:rsidR="00680531" w:rsidRPr="00160E7A" w:rsidRDefault="00680531" w:rsidP="00680531">
      <w:pPr>
        <w:autoSpaceDE w:val="0"/>
        <w:autoSpaceDN w:val="0"/>
        <w:adjustRightInd w:val="0"/>
        <w:jc w:val="center"/>
        <w:rPr>
          <w:szCs w:val="28"/>
        </w:rPr>
      </w:pPr>
      <w:r w:rsidRPr="00160E7A">
        <w:rPr>
          <w:szCs w:val="28"/>
        </w:rPr>
        <w:t>представивших предложения, и рассмотревших</w:t>
      </w:r>
    </w:p>
    <w:p w:rsidR="00680531" w:rsidRPr="00160E7A" w:rsidRDefault="00680531" w:rsidP="00680531">
      <w:pPr>
        <w:autoSpaceDE w:val="0"/>
        <w:autoSpaceDN w:val="0"/>
        <w:adjustRightInd w:val="0"/>
        <w:jc w:val="center"/>
        <w:rPr>
          <w:szCs w:val="28"/>
        </w:rPr>
      </w:pPr>
      <w:r w:rsidRPr="00160E7A">
        <w:rPr>
          <w:szCs w:val="28"/>
        </w:rPr>
        <w:t>их подразделениях разработчика</w:t>
      </w:r>
    </w:p>
    <w:p w:rsidR="00680531" w:rsidRPr="00160E7A" w:rsidRDefault="00680531" w:rsidP="00680531">
      <w:pPr>
        <w:autoSpaceDE w:val="0"/>
        <w:autoSpaceDN w:val="0"/>
        <w:adjustRightInd w:val="0"/>
        <w:ind w:firstLine="709"/>
        <w:jc w:val="center"/>
        <w:rPr>
          <w:i/>
          <w:szCs w:val="28"/>
        </w:rPr>
      </w:pPr>
      <w:r w:rsidRPr="00160E7A">
        <w:rPr>
          <w:i/>
          <w:szCs w:val="28"/>
        </w:rPr>
        <w:t>(заполняется по итогам проведения публичных консультаций)</w:t>
      </w: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868"/>
        <w:gridCol w:w="7055"/>
      </w:tblGrid>
      <w:tr w:rsidR="00160E7A" w:rsidRPr="00160E7A" w:rsidTr="009B42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19.1.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60E7A">
              <w:rPr>
                <w:szCs w:val="28"/>
              </w:rPr>
              <w:t>Полный электронный адрес размещения проекта нормативного правового акта в информационно-телекоммуникационной сети «Интернет»:</w:t>
            </w:r>
          </w:p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_____________________________________________________________________</w:t>
            </w:r>
          </w:p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0E7A">
              <w:rPr>
                <w:sz w:val="24"/>
              </w:rPr>
              <w:t>(место для текстового описания)</w:t>
            </w:r>
          </w:p>
        </w:tc>
      </w:tr>
      <w:tr w:rsidR="00160E7A" w:rsidRPr="00160E7A" w:rsidTr="009B42E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19.2.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60E7A">
              <w:rPr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нормативного правового акта:</w:t>
            </w:r>
          </w:p>
        </w:tc>
      </w:tr>
      <w:tr w:rsidR="00160E7A" w:rsidRPr="00160E7A" w:rsidTr="009B42E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Начало: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160E7A" w:rsidRPr="00160E7A" w:rsidTr="009B42E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Окончание: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160E7A" w:rsidRPr="00160E7A" w:rsidTr="009B42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19.3.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Сведения о лицах, представивших предложения:</w:t>
            </w:r>
          </w:p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_____________________________________________________________________</w:t>
            </w:r>
          </w:p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0E7A">
              <w:rPr>
                <w:sz w:val="24"/>
              </w:rPr>
              <w:t>(место для текстового описания)</w:t>
            </w:r>
          </w:p>
        </w:tc>
      </w:tr>
      <w:tr w:rsidR="00160E7A" w:rsidRPr="00160E7A" w:rsidTr="009B42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19.4.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60E7A">
              <w:rPr>
                <w:szCs w:val="28"/>
              </w:rPr>
              <w:t>Сведения о подразделениях разработчика, рассмотревших предоставленные предложения:</w:t>
            </w:r>
          </w:p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_____________________________________________________________________</w:t>
            </w:r>
          </w:p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0E7A">
              <w:rPr>
                <w:sz w:val="24"/>
              </w:rPr>
              <w:t>(место для текстового описания)</w:t>
            </w:r>
          </w:p>
        </w:tc>
      </w:tr>
      <w:tr w:rsidR="00160E7A" w:rsidRPr="00160E7A" w:rsidTr="009B42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19.5.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60E7A">
              <w:rPr>
                <w:szCs w:val="28"/>
              </w:rPr>
              <w:t>Иные сведения о проведении публичного обсуждения проекта нормативного правового акта:</w:t>
            </w:r>
          </w:p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_____________________________________________________________________</w:t>
            </w:r>
          </w:p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0E7A">
              <w:rPr>
                <w:sz w:val="24"/>
              </w:rPr>
              <w:t>(место для текстового описания)</w:t>
            </w:r>
          </w:p>
        </w:tc>
      </w:tr>
    </w:tbl>
    <w:p w:rsidR="00680531" w:rsidRPr="00160E7A" w:rsidRDefault="00680531" w:rsidP="00680531">
      <w:pPr>
        <w:autoSpaceDE w:val="0"/>
        <w:autoSpaceDN w:val="0"/>
        <w:adjustRightInd w:val="0"/>
        <w:jc w:val="both"/>
        <w:rPr>
          <w:szCs w:val="28"/>
        </w:rPr>
      </w:pPr>
    </w:p>
    <w:p w:rsidR="00680531" w:rsidRPr="00160E7A" w:rsidRDefault="00680531" w:rsidP="00680531">
      <w:pPr>
        <w:autoSpaceDE w:val="0"/>
        <w:autoSpaceDN w:val="0"/>
        <w:adjustRightInd w:val="0"/>
        <w:jc w:val="both"/>
        <w:rPr>
          <w:szCs w:val="28"/>
        </w:rPr>
      </w:pPr>
      <w:r w:rsidRPr="00160E7A">
        <w:rPr>
          <w:szCs w:val="28"/>
        </w:rPr>
        <w:t>Указание (при наличии) на приложения.</w:t>
      </w: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3"/>
        <w:gridCol w:w="2410"/>
        <w:gridCol w:w="2409"/>
      </w:tblGrid>
      <w:tr w:rsidR="00160E7A" w:rsidRPr="00160E7A" w:rsidTr="009B42E5">
        <w:tc>
          <w:tcPr>
            <w:tcW w:w="10632" w:type="dxa"/>
            <w:gridSpan w:val="3"/>
          </w:tcPr>
          <w:p w:rsidR="0050149E" w:rsidRPr="00160E7A" w:rsidRDefault="00680531" w:rsidP="005014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Руководитель разработчика проекта</w:t>
            </w:r>
            <w:r w:rsidR="0050149E" w:rsidRPr="00160E7A">
              <w:rPr>
                <w:szCs w:val="28"/>
              </w:rPr>
              <w:t xml:space="preserve"> </w:t>
            </w:r>
          </w:p>
          <w:p w:rsidR="00680531" w:rsidRPr="00160E7A" w:rsidRDefault="00680531" w:rsidP="005014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нормативного правового акта</w:t>
            </w:r>
          </w:p>
        </w:tc>
      </w:tr>
      <w:tr w:rsidR="00160E7A" w:rsidRPr="00160E7A" w:rsidTr="009B42E5">
        <w:tc>
          <w:tcPr>
            <w:tcW w:w="5813" w:type="dxa"/>
          </w:tcPr>
          <w:p w:rsidR="00680531" w:rsidRPr="00160E7A" w:rsidRDefault="00680531" w:rsidP="0050149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_______________________________________</w:t>
            </w:r>
            <w:proofErr w:type="gramStart"/>
            <w:r w:rsidRPr="00160E7A">
              <w:rPr>
                <w:szCs w:val="28"/>
              </w:rPr>
              <w:t>_</w:t>
            </w:r>
            <w:r w:rsidR="0050149E" w:rsidRPr="00160E7A">
              <w:rPr>
                <w:szCs w:val="28"/>
              </w:rPr>
              <w:t>(</w:t>
            </w:r>
            <w:proofErr w:type="gramEnd"/>
            <w:r w:rsidRPr="00160E7A">
              <w:rPr>
                <w:szCs w:val="28"/>
              </w:rPr>
              <w:t>инициалы, фамилия)</w:t>
            </w:r>
          </w:p>
        </w:tc>
        <w:tc>
          <w:tcPr>
            <w:tcW w:w="2410" w:type="dxa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_______________</w:t>
            </w:r>
          </w:p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(дата)</w:t>
            </w:r>
          </w:p>
        </w:tc>
        <w:tc>
          <w:tcPr>
            <w:tcW w:w="2409" w:type="dxa"/>
          </w:tcPr>
          <w:p w:rsidR="00680531" w:rsidRPr="00160E7A" w:rsidRDefault="00680531" w:rsidP="009B42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60E7A">
              <w:rPr>
                <w:szCs w:val="28"/>
              </w:rPr>
              <w:t>________________</w:t>
            </w:r>
          </w:p>
          <w:p w:rsidR="00680531" w:rsidRPr="00160E7A" w:rsidRDefault="00680531" w:rsidP="009B42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0E7A">
              <w:rPr>
                <w:szCs w:val="28"/>
              </w:rPr>
              <w:t>(подпись)</w:t>
            </w:r>
          </w:p>
        </w:tc>
      </w:tr>
    </w:tbl>
    <w:p w:rsidR="00680531" w:rsidRPr="00160E7A" w:rsidRDefault="00680531" w:rsidP="00680531">
      <w:pPr>
        <w:autoSpaceDE w:val="0"/>
        <w:autoSpaceDN w:val="0"/>
        <w:adjustRightInd w:val="0"/>
        <w:ind w:right="-285"/>
        <w:jc w:val="right"/>
        <w:rPr>
          <w:bCs/>
          <w:szCs w:val="28"/>
        </w:rPr>
      </w:pPr>
    </w:p>
    <w:p w:rsidR="00680531" w:rsidRPr="00160E7A" w:rsidRDefault="00680531" w:rsidP="00680531">
      <w:pPr>
        <w:autoSpaceDE w:val="0"/>
        <w:autoSpaceDN w:val="0"/>
        <w:adjustRightInd w:val="0"/>
        <w:ind w:right="-285"/>
        <w:jc w:val="right"/>
        <w:rPr>
          <w:bCs/>
          <w:szCs w:val="28"/>
        </w:rPr>
      </w:pPr>
    </w:p>
    <w:p w:rsidR="00680531" w:rsidRPr="00160E7A" w:rsidRDefault="00680531" w:rsidP="00680531">
      <w:pPr>
        <w:autoSpaceDE w:val="0"/>
        <w:autoSpaceDN w:val="0"/>
        <w:adjustRightInd w:val="0"/>
        <w:ind w:right="-285"/>
        <w:jc w:val="right"/>
        <w:rPr>
          <w:bCs/>
          <w:szCs w:val="28"/>
        </w:rPr>
      </w:pPr>
    </w:p>
    <w:p w:rsidR="00680531" w:rsidRPr="00160E7A" w:rsidRDefault="00680531" w:rsidP="00680531">
      <w:pPr>
        <w:autoSpaceDE w:val="0"/>
        <w:autoSpaceDN w:val="0"/>
        <w:adjustRightInd w:val="0"/>
        <w:ind w:right="-285"/>
        <w:jc w:val="right"/>
        <w:rPr>
          <w:bCs/>
          <w:szCs w:val="28"/>
        </w:rPr>
      </w:pPr>
    </w:p>
    <w:p w:rsidR="00680531" w:rsidRPr="00160E7A" w:rsidRDefault="00680531" w:rsidP="00680531">
      <w:pPr>
        <w:autoSpaceDE w:val="0"/>
        <w:autoSpaceDN w:val="0"/>
        <w:adjustRightInd w:val="0"/>
        <w:ind w:right="-285"/>
        <w:jc w:val="right"/>
        <w:rPr>
          <w:bCs/>
          <w:szCs w:val="28"/>
        </w:rPr>
      </w:pPr>
    </w:p>
    <w:p w:rsidR="00680531" w:rsidRPr="00160E7A" w:rsidRDefault="00680531" w:rsidP="00680531">
      <w:pPr>
        <w:autoSpaceDE w:val="0"/>
        <w:autoSpaceDN w:val="0"/>
        <w:adjustRightInd w:val="0"/>
        <w:ind w:right="-285"/>
        <w:jc w:val="right"/>
        <w:rPr>
          <w:bCs/>
          <w:szCs w:val="28"/>
        </w:rPr>
      </w:pPr>
    </w:p>
    <w:p w:rsidR="00680531" w:rsidRPr="00160E7A" w:rsidRDefault="00680531" w:rsidP="00680531">
      <w:pPr>
        <w:autoSpaceDE w:val="0"/>
        <w:autoSpaceDN w:val="0"/>
        <w:adjustRightInd w:val="0"/>
        <w:ind w:right="-285"/>
        <w:jc w:val="right"/>
        <w:rPr>
          <w:bCs/>
          <w:szCs w:val="28"/>
        </w:rPr>
      </w:pPr>
    </w:p>
    <w:p w:rsidR="00680531" w:rsidRPr="00160E7A" w:rsidRDefault="00680531" w:rsidP="00680531">
      <w:pPr>
        <w:autoSpaceDE w:val="0"/>
        <w:autoSpaceDN w:val="0"/>
        <w:adjustRightInd w:val="0"/>
        <w:ind w:right="-285"/>
        <w:jc w:val="right"/>
        <w:rPr>
          <w:bCs/>
          <w:szCs w:val="28"/>
        </w:rPr>
      </w:pPr>
    </w:p>
    <w:p w:rsidR="00680531" w:rsidRPr="00160E7A" w:rsidRDefault="00680531" w:rsidP="00680531">
      <w:pPr>
        <w:autoSpaceDE w:val="0"/>
        <w:autoSpaceDN w:val="0"/>
        <w:adjustRightInd w:val="0"/>
        <w:ind w:right="-285"/>
        <w:jc w:val="right"/>
        <w:rPr>
          <w:bCs/>
          <w:szCs w:val="28"/>
        </w:rPr>
      </w:pPr>
    </w:p>
    <w:p w:rsidR="00680531" w:rsidRPr="00160E7A" w:rsidRDefault="00680531" w:rsidP="00680531">
      <w:pPr>
        <w:autoSpaceDE w:val="0"/>
        <w:autoSpaceDN w:val="0"/>
        <w:adjustRightInd w:val="0"/>
        <w:ind w:right="-285"/>
        <w:jc w:val="right"/>
        <w:rPr>
          <w:bCs/>
          <w:szCs w:val="28"/>
        </w:rPr>
      </w:pPr>
    </w:p>
    <w:p w:rsidR="00680531" w:rsidRPr="00160E7A" w:rsidRDefault="00680531" w:rsidP="00680531">
      <w:pPr>
        <w:autoSpaceDE w:val="0"/>
        <w:autoSpaceDN w:val="0"/>
        <w:adjustRightInd w:val="0"/>
        <w:ind w:right="-285"/>
        <w:rPr>
          <w:bCs/>
          <w:szCs w:val="28"/>
        </w:rPr>
      </w:pPr>
    </w:p>
    <w:p w:rsidR="00680531" w:rsidRPr="00160E7A" w:rsidRDefault="00680531" w:rsidP="00680531">
      <w:pPr>
        <w:autoSpaceDE w:val="0"/>
        <w:autoSpaceDN w:val="0"/>
        <w:adjustRightInd w:val="0"/>
        <w:ind w:right="-285"/>
        <w:rPr>
          <w:bCs/>
          <w:szCs w:val="28"/>
        </w:rPr>
      </w:pPr>
    </w:p>
    <w:p w:rsidR="00EB058A" w:rsidRPr="00160E7A" w:rsidRDefault="00EB058A"/>
    <w:sectPr w:rsidR="00EB058A" w:rsidRPr="00160E7A" w:rsidSect="0050149E">
      <w:pgSz w:w="11906" w:h="16838"/>
      <w:pgMar w:top="907" w:right="851" w:bottom="90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F6"/>
    <w:rsid w:val="000B42C9"/>
    <w:rsid w:val="001551EC"/>
    <w:rsid w:val="00160E7A"/>
    <w:rsid w:val="002C2FDD"/>
    <w:rsid w:val="00326835"/>
    <w:rsid w:val="003613F6"/>
    <w:rsid w:val="0050149E"/>
    <w:rsid w:val="005022BA"/>
    <w:rsid w:val="00550112"/>
    <w:rsid w:val="005A1561"/>
    <w:rsid w:val="005C42F2"/>
    <w:rsid w:val="005C5CE9"/>
    <w:rsid w:val="005F55C5"/>
    <w:rsid w:val="00680531"/>
    <w:rsid w:val="006E69C6"/>
    <w:rsid w:val="006F2D3E"/>
    <w:rsid w:val="00AB0776"/>
    <w:rsid w:val="00DC41AC"/>
    <w:rsid w:val="00EB058A"/>
    <w:rsid w:val="00F2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20E80-4A81-4CEA-8058-65B50331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5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0531"/>
    <w:pPr>
      <w:widowControl w:val="0"/>
      <w:jc w:val="both"/>
    </w:pPr>
    <w:rPr>
      <w:snapToGrid w:val="0"/>
    </w:rPr>
  </w:style>
  <w:style w:type="character" w:customStyle="1" w:styleId="a4">
    <w:name w:val="Основной текст Знак"/>
    <w:basedOn w:val="a0"/>
    <w:link w:val="a3"/>
    <w:rsid w:val="00680531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styleId="a5">
    <w:name w:val="Hyperlink"/>
    <w:rsid w:val="00680531"/>
    <w:rPr>
      <w:color w:val="0000FF"/>
      <w:u w:val="single"/>
    </w:rPr>
  </w:style>
  <w:style w:type="paragraph" w:customStyle="1" w:styleId="ConsPlusNormal">
    <w:name w:val="ConsPlusNormal"/>
    <w:rsid w:val="000B42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2772</Words>
  <Characters>15802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 Мария Владимировна</dc:creator>
  <cp:keywords/>
  <dc:description/>
  <cp:lastModifiedBy>Микало Екатерина Павловна</cp:lastModifiedBy>
  <cp:revision>11</cp:revision>
  <dcterms:created xsi:type="dcterms:W3CDTF">2021-02-07T21:05:00Z</dcterms:created>
  <dcterms:modified xsi:type="dcterms:W3CDTF">2021-02-08T04:46:00Z</dcterms:modified>
</cp:coreProperties>
</file>